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990"/>
        <w:gridCol w:w="4578"/>
      </w:tblGrid>
      <w:tr w:rsidR="009E434D" w14:paraId="1FCA4426" w14:textId="77777777" w:rsidTr="009D7E97">
        <w:trPr>
          <w:trHeight w:val="873"/>
        </w:trPr>
        <w:tc>
          <w:tcPr>
            <w:tcW w:w="4990" w:type="dxa"/>
          </w:tcPr>
          <w:p w14:paraId="7127B866" w14:textId="447568B5" w:rsidR="009E434D" w:rsidRDefault="00AC3476">
            <w:pPr>
              <w:pStyle w:val="TableParagraph"/>
              <w:spacing w:line="199" w:lineRule="exact"/>
              <w:ind w:left="20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Benyújtan</w:t>
            </w:r>
            <w:r w:rsidR="009D7E97">
              <w:rPr>
                <w:b/>
                <w:sz w:val="18"/>
                <w:u w:val="single"/>
              </w:rPr>
              <w:t>dó:</w:t>
            </w:r>
          </w:p>
          <w:p w14:paraId="1BDA18A5" w14:textId="2A97244E" w:rsidR="009E434D" w:rsidRDefault="009D7E97">
            <w:pPr>
              <w:pStyle w:val="TableParagraph"/>
              <w:spacing w:line="240" w:lineRule="auto"/>
              <w:ind w:left="200" w:right="753"/>
              <w:rPr>
                <w:b/>
                <w:sz w:val="18"/>
              </w:rPr>
            </w:pPr>
            <w:r>
              <w:rPr>
                <w:b/>
                <w:sz w:val="18"/>
              </w:rPr>
              <w:t>Szabadbattyáni</w:t>
            </w:r>
            <w:r w:rsidR="00AC3476">
              <w:rPr>
                <w:b/>
                <w:sz w:val="18"/>
              </w:rPr>
              <w:t xml:space="preserve"> Polgármesteri</w:t>
            </w:r>
            <w:r w:rsidR="00AC3476">
              <w:rPr>
                <w:b/>
                <w:spacing w:val="-12"/>
                <w:sz w:val="18"/>
              </w:rPr>
              <w:t xml:space="preserve"> </w:t>
            </w:r>
            <w:r w:rsidR="00AC3476">
              <w:rPr>
                <w:b/>
                <w:sz w:val="18"/>
              </w:rPr>
              <w:t>Hiv</w:t>
            </w:r>
            <w:r>
              <w:rPr>
                <w:b/>
                <w:sz w:val="18"/>
              </w:rPr>
              <w:t>atal</w:t>
            </w:r>
          </w:p>
          <w:p w14:paraId="18F02186" w14:textId="668273A1" w:rsidR="009E434D" w:rsidRDefault="009D7E97">
            <w:pPr>
              <w:pStyle w:val="TableParagraph"/>
              <w:spacing w:before="1" w:line="187" w:lineRule="exact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8151 Szabadbattyán, Csíkvár</w:t>
            </w:r>
            <w:r w:rsidR="00AC3476">
              <w:rPr>
                <w:b/>
                <w:sz w:val="18"/>
              </w:rPr>
              <w:t xml:space="preserve"> tér</w:t>
            </w:r>
            <w:r w:rsidR="00AC3476">
              <w:rPr>
                <w:b/>
                <w:spacing w:val="-11"/>
                <w:sz w:val="18"/>
              </w:rPr>
              <w:t xml:space="preserve"> </w:t>
            </w:r>
            <w:r w:rsidR="00AC3476">
              <w:rPr>
                <w:b/>
                <w:sz w:val="18"/>
              </w:rPr>
              <w:t>1.</w:t>
            </w:r>
          </w:p>
        </w:tc>
        <w:tc>
          <w:tcPr>
            <w:tcW w:w="4578" w:type="dxa"/>
          </w:tcPr>
          <w:p w14:paraId="51896A92" w14:textId="54A8C366" w:rsidR="009E434D" w:rsidRDefault="00AC3476">
            <w:pPr>
              <w:pStyle w:val="TableParagraph"/>
              <w:spacing w:before="1" w:line="240" w:lineRule="auto"/>
              <w:ind w:left="558"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Telefon: </w:t>
            </w:r>
            <w:r w:rsidR="009D7E97" w:rsidRPr="00CD3DEC">
              <w:rPr>
                <w:sz w:val="24"/>
                <w:szCs w:val="24"/>
              </w:rPr>
              <w:t>30/432-9312</w:t>
            </w:r>
            <w:r w:rsidR="009D7E97">
              <w:rPr>
                <w:sz w:val="24"/>
                <w:szCs w:val="24"/>
              </w:rPr>
              <w:t xml:space="preserve">                              </w:t>
            </w:r>
            <w:r>
              <w:rPr>
                <w:b/>
                <w:sz w:val="18"/>
              </w:rPr>
              <w:t xml:space="preserve"> E-mail:</w:t>
            </w:r>
            <w:r>
              <w:rPr>
                <w:b/>
                <w:spacing w:val="-13"/>
                <w:sz w:val="18"/>
              </w:rPr>
              <w:t xml:space="preserve"> </w:t>
            </w:r>
            <w:r w:rsidR="009D7E97">
              <w:rPr>
                <w:b/>
                <w:spacing w:val="-13"/>
                <w:sz w:val="18"/>
              </w:rPr>
              <w:t>polghiv.</w:t>
            </w:r>
            <w:hyperlink r:id="rId5">
              <w:r>
                <w:rPr>
                  <w:b/>
                  <w:sz w:val="18"/>
                </w:rPr>
                <w:t>igazgatas</w:t>
              </w:r>
              <w:r w:rsidR="009D7E97">
                <w:rPr>
                  <w:b/>
                  <w:sz w:val="18"/>
                </w:rPr>
                <w:t>1</w:t>
              </w:r>
              <w:r>
                <w:rPr>
                  <w:b/>
                  <w:sz w:val="18"/>
                </w:rPr>
                <w:t>@</w:t>
              </w:r>
              <w:r w:rsidR="009D7E97">
                <w:rPr>
                  <w:b/>
                  <w:sz w:val="18"/>
                </w:rPr>
                <w:t xml:space="preserve">szabadbattyan </w:t>
              </w:r>
              <w:r>
                <w:rPr>
                  <w:b/>
                  <w:sz w:val="18"/>
                </w:rPr>
                <w:t>.hu</w:t>
              </w:r>
            </w:hyperlink>
          </w:p>
        </w:tc>
      </w:tr>
    </w:tbl>
    <w:p w14:paraId="2DA528DE" w14:textId="77777777" w:rsidR="009E434D" w:rsidRDefault="009E434D">
      <w:pPr>
        <w:pStyle w:val="Szvegtrzs"/>
        <w:spacing w:before="0"/>
        <w:rPr>
          <w:sz w:val="20"/>
        </w:rPr>
      </w:pPr>
    </w:p>
    <w:p w14:paraId="341D95EE" w14:textId="77777777" w:rsidR="009E434D" w:rsidRDefault="00AC3476">
      <w:pPr>
        <w:spacing w:before="221"/>
        <w:ind w:left="2551" w:right="2164" w:firstLine="1478"/>
        <w:rPr>
          <w:b/>
          <w:sz w:val="19"/>
        </w:rPr>
      </w:pPr>
      <w:r>
        <w:rPr>
          <w:b/>
          <w:sz w:val="24"/>
        </w:rPr>
        <w:t>BEJELENTŐ LAP V</w:t>
      </w:r>
      <w:r>
        <w:rPr>
          <w:b/>
          <w:sz w:val="19"/>
        </w:rPr>
        <w:t>ENDÉGLÁTÓHELY ÜZLETTÍPUS</w:t>
      </w:r>
      <w:r>
        <w:rPr>
          <w:b/>
          <w:spacing w:val="-21"/>
          <w:sz w:val="19"/>
        </w:rPr>
        <w:t xml:space="preserve"> </w:t>
      </w:r>
      <w:r>
        <w:rPr>
          <w:b/>
          <w:sz w:val="19"/>
        </w:rPr>
        <w:t>BESOROLÁSÁRÓL</w:t>
      </w:r>
    </w:p>
    <w:p w14:paraId="6E0D97A9" w14:textId="77777777" w:rsidR="009E434D" w:rsidRDefault="00AC3476">
      <w:pPr>
        <w:pStyle w:val="Szvegtrzs"/>
        <w:spacing w:before="0"/>
        <w:ind w:left="4301" w:right="361" w:hanging="3980"/>
      </w:pPr>
      <w:r>
        <w:t>(A kereskedelmi tevékenységek végzésének feltételeiről szóló 210/2009. (IX. 29.) Korm.</w:t>
      </w:r>
      <w:r>
        <w:rPr>
          <w:spacing w:val="-19"/>
        </w:rPr>
        <w:t xml:space="preserve"> </w:t>
      </w:r>
      <w:r>
        <w:t>rendelet 31.§-a</w:t>
      </w:r>
      <w:r>
        <w:rPr>
          <w:spacing w:val="-2"/>
        </w:rPr>
        <w:t xml:space="preserve"> </w:t>
      </w:r>
      <w:r>
        <w:t>alapján)</w:t>
      </w:r>
    </w:p>
    <w:p w14:paraId="1A80242F" w14:textId="77777777" w:rsidR="009E434D" w:rsidRDefault="00AC3476">
      <w:pPr>
        <w:ind w:left="318"/>
        <w:rPr>
          <w:b/>
          <w:sz w:val="24"/>
        </w:rPr>
      </w:pPr>
      <w:r>
        <w:rPr>
          <w:b/>
          <w:sz w:val="24"/>
          <w:u w:val="thick"/>
        </w:rPr>
        <w:t>Kereskedő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adatai:</w:t>
      </w:r>
    </w:p>
    <w:p w14:paraId="40F8E73B" w14:textId="77777777" w:rsidR="009E434D" w:rsidRDefault="00AC3476">
      <w:pPr>
        <w:ind w:left="318"/>
        <w:rPr>
          <w:sz w:val="24"/>
        </w:rPr>
      </w:pPr>
      <w:r>
        <w:rPr>
          <w:b/>
          <w:sz w:val="24"/>
        </w:rPr>
        <w:t>Név (cég/egyéni vállalkozó neve: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…………………………………………………………………</w:t>
      </w:r>
    </w:p>
    <w:p w14:paraId="27CB9934" w14:textId="77777777" w:rsidR="009E434D" w:rsidRDefault="00AC3476">
      <w:pPr>
        <w:spacing w:before="183"/>
        <w:ind w:left="318"/>
        <w:rPr>
          <w:sz w:val="24"/>
        </w:rPr>
      </w:pPr>
      <w:proofErr w:type="gramStart"/>
      <w:r>
        <w:rPr>
          <w:b/>
          <w:sz w:val="24"/>
        </w:rPr>
        <w:t>Székhely:</w:t>
      </w:r>
      <w:r>
        <w:rPr>
          <w:sz w:val="24"/>
        </w:rPr>
        <w:t>…</w:t>
      </w:r>
      <w:proofErr w:type="gramEnd"/>
      <w:r>
        <w:rPr>
          <w:sz w:val="24"/>
        </w:rPr>
        <w:t>…………………………………………………………………………………………</w:t>
      </w:r>
    </w:p>
    <w:p w14:paraId="48C12067" w14:textId="77777777" w:rsidR="009E434D" w:rsidRDefault="00AC3476">
      <w:pPr>
        <w:spacing w:before="183"/>
        <w:ind w:left="318"/>
        <w:rPr>
          <w:sz w:val="24"/>
        </w:rPr>
      </w:pPr>
      <w:r>
        <w:rPr>
          <w:b/>
          <w:sz w:val="24"/>
        </w:rPr>
        <w:t>Cégjegyzékszám/egyéni vállalkozói nyilvántartási szám: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………………………………………</w:t>
      </w:r>
    </w:p>
    <w:p w14:paraId="3404F852" w14:textId="77777777" w:rsidR="009E434D" w:rsidRDefault="00AC3476">
      <w:pPr>
        <w:spacing w:before="180"/>
        <w:ind w:left="318"/>
        <w:rPr>
          <w:sz w:val="24"/>
        </w:rPr>
      </w:pPr>
      <w:r>
        <w:rPr>
          <w:b/>
          <w:sz w:val="24"/>
        </w:rPr>
        <w:t>Elérhetőség (telefon,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e-mail</w:t>
      </w:r>
      <w:proofErr w:type="gramStart"/>
      <w:r>
        <w:rPr>
          <w:b/>
          <w:sz w:val="24"/>
        </w:rPr>
        <w:t>):</w:t>
      </w:r>
      <w:r>
        <w:rPr>
          <w:sz w:val="24"/>
        </w:rPr>
        <w:t>…</w:t>
      </w:r>
      <w:proofErr w:type="gramEnd"/>
      <w:r>
        <w:rPr>
          <w:sz w:val="24"/>
        </w:rPr>
        <w:t>…………………………………………………………………...</w:t>
      </w:r>
    </w:p>
    <w:p w14:paraId="3DB720A8" w14:textId="77777777" w:rsidR="009E434D" w:rsidRDefault="00AC3476">
      <w:pPr>
        <w:spacing w:before="182"/>
        <w:ind w:left="318"/>
        <w:rPr>
          <w:b/>
          <w:sz w:val="24"/>
        </w:rPr>
      </w:pPr>
      <w:r>
        <w:rPr>
          <w:b/>
          <w:sz w:val="24"/>
          <w:u w:val="thick"/>
        </w:rPr>
        <w:t>A vendéglátó üzlet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adatai:</w:t>
      </w:r>
    </w:p>
    <w:p w14:paraId="356C8FB8" w14:textId="77777777" w:rsidR="009E434D" w:rsidRDefault="00AC3476">
      <w:pPr>
        <w:spacing w:before="120"/>
        <w:ind w:left="318"/>
        <w:rPr>
          <w:sz w:val="24"/>
        </w:rPr>
      </w:pPr>
      <w:r>
        <w:rPr>
          <w:b/>
          <w:sz w:val="24"/>
        </w:rPr>
        <w:t>Üzlet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címe:</w:t>
      </w:r>
      <w:r>
        <w:rPr>
          <w:sz w:val="24"/>
        </w:rPr>
        <w:t>…</w:t>
      </w:r>
      <w:proofErr w:type="gramEnd"/>
      <w:r>
        <w:rPr>
          <w:sz w:val="24"/>
        </w:rPr>
        <w:t>……………………………………………………………………………………….</w:t>
      </w:r>
    </w:p>
    <w:p w14:paraId="20D252A6" w14:textId="77777777" w:rsidR="009E434D" w:rsidRDefault="00AC3476">
      <w:pPr>
        <w:spacing w:before="183"/>
        <w:ind w:left="318"/>
        <w:rPr>
          <w:sz w:val="24"/>
        </w:rPr>
      </w:pPr>
      <w:r>
        <w:rPr>
          <w:b/>
          <w:sz w:val="24"/>
        </w:rPr>
        <w:t>Elnevezése: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………………………………………………………………………………………...</w:t>
      </w:r>
    </w:p>
    <w:p w14:paraId="3FB964C0" w14:textId="77777777" w:rsidR="009E434D" w:rsidRDefault="00AC3476">
      <w:pPr>
        <w:spacing w:before="182"/>
        <w:ind w:left="318"/>
        <w:rPr>
          <w:sz w:val="24"/>
        </w:rPr>
      </w:pPr>
      <w:r>
        <w:rPr>
          <w:b/>
          <w:sz w:val="24"/>
        </w:rPr>
        <w:t>Kereskedelmi hatóságnál rögzített nyilvántartási</w:t>
      </w:r>
      <w:r>
        <w:rPr>
          <w:b/>
          <w:spacing w:val="-11"/>
          <w:sz w:val="24"/>
        </w:rPr>
        <w:t xml:space="preserve"> </w:t>
      </w:r>
      <w:proofErr w:type="gramStart"/>
      <w:r>
        <w:rPr>
          <w:b/>
          <w:sz w:val="24"/>
        </w:rPr>
        <w:t>száma:</w:t>
      </w:r>
      <w:r>
        <w:rPr>
          <w:sz w:val="24"/>
        </w:rPr>
        <w:t>...</w:t>
      </w:r>
      <w:proofErr w:type="gramEnd"/>
      <w:r>
        <w:rPr>
          <w:sz w:val="24"/>
        </w:rPr>
        <w:t>…………………………………….</w:t>
      </w:r>
    </w:p>
    <w:p w14:paraId="465AE74D" w14:textId="77777777" w:rsidR="009E434D" w:rsidRDefault="00AC3476">
      <w:pPr>
        <w:pStyle w:val="Szvegtrzs"/>
        <w:spacing w:before="180"/>
        <w:ind w:left="318"/>
      </w:pPr>
      <w:hyperlink r:id="rId6">
        <w:r>
          <w:t xml:space="preserve">A </w:t>
        </w:r>
      </w:hyperlink>
      <w:r>
        <w:t xml:space="preserve">kereskedelmi tevékenységek végzésének feltételeiről szóló 210/2009. (IX. 29.) Korm. </w:t>
      </w:r>
      <w:r>
        <w:rPr>
          <w:spacing w:val="7"/>
        </w:rPr>
        <w:t xml:space="preserve"> </w:t>
      </w:r>
      <w:r>
        <w:t>rendelet</w:t>
      </w:r>
    </w:p>
    <w:p w14:paraId="28684EBD" w14:textId="77777777" w:rsidR="009E434D" w:rsidRDefault="00AC3476">
      <w:pPr>
        <w:pStyle w:val="Listaszerbekezds"/>
        <w:numPr>
          <w:ilvl w:val="0"/>
          <w:numId w:val="2"/>
        </w:numPr>
        <w:tabs>
          <w:tab w:val="left" w:pos="559"/>
        </w:tabs>
        <w:ind w:hanging="241"/>
        <w:rPr>
          <w:sz w:val="24"/>
        </w:rPr>
      </w:pPr>
      <w:r>
        <w:rPr>
          <w:sz w:val="24"/>
        </w:rPr>
        <w:t>melléklete szerinti vendéglátóhely üzlettípus (jelölje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X-el</w:t>
      </w:r>
      <w:proofErr w:type="gramEnd"/>
      <w:r>
        <w:rPr>
          <w:sz w:val="24"/>
        </w:rPr>
        <w:t>):</w:t>
      </w:r>
    </w:p>
    <w:p w14:paraId="44A1735D" w14:textId="77777777" w:rsidR="009E434D" w:rsidRDefault="00AC3476">
      <w:pPr>
        <w:pStyle w:val="Listaszerbekezds"/>
        <w:numPr>
          <w:ilvl w:val="1"/>
          <w:numId w:val="2"/>
        </w:numPr>
        <w:tabs>
          <w:tab w:val="left" w:pos="886"/>
        </w:tabs>
        <w:spacing w:before="161"/>
        <w:ind w:hanging="361"/>
        <w:rPr>
          <w:sz w:val="24"/>
        </w:rPr>
      </w:pPr>
      <w:r>
        <w:rPr>
          <w:sz w:val="24"/>
        </w:rPr>
        <w:t>Étterem</w:t>
      </w:r>
    </w:p>
    <w:p w14:paraId="00D3944D" w14:textId="77777777" w:rsidR="009E434D" w:rsidRDefault="00AC3476">
      <w:pPr>
        <w:pStyle w:val="Listaszerbekezds"/>
        <w:numPr>
          <w:ilvl w:val="1"/>
          <w:numId w:val="2"/>
        </w:numPr>
        <w:tabs>
          <w:tab w:val="left" w:pos="886"/>
        </w:tabs>
        <w:spacing w:before="4"/>
        <w:ind w:hanging="361"/>
        <w:rPr>
          <w:sz w:val="24"/>
        </w:rPr>
      </w:pPr>
      <w:r>
        <w:rPr>
          <w:sz w:val="24"/>
        </w:rPr>
        <w:t>Büfé</w:t>
      </w:r>
    </w:p>
    <w:p w14:paraId="4FECF576" w14:textId="77777777" w:rsidR="009E434D" w:rsidRDefault="00AC3476">
      <w:pPr>
        <w:pStyle w:val="Listaszerbekezds"/>
        <w:numPr>
          <w:ilvl w:val="1"/>
          <w:numId w:val="2"/>
        </w:numPr>
        <w:tabs>
          <w:tab w:val="left" w:pos="886"/>
        </w:tabs>
        <w:spacing w:before="4"/>
        <w:ind w:hanging="361"/>
        <w:rPr>
          <w:sz w:val="24"/>
        </w:rPr>
      </w:pPr>
      <w:r>
        <w:rPr>
          <w:sz w:val="24"/>
        </w:rPr>
        <w:t>Cukrászda</w:t>
      </w:r>
    </w:p>
    <w:p w14:paraId="50917F24" w14:textId="77777777" w:rsidR="009E434D" w:rsidRDefault="00AC3476">
      <w:pPr>
        <w:pStyle w:val="Listaszerbekezds"/>
        <w:numPr>
          <w:ilvl w:val="1"/>
          <w:numId w:val="2"/>
        </w:numPr>
        <w:tabs>
          <w:tab w:val="left" w:pos="886"/>
        </w:tabs>
        <w:spacing w:before="6"/>
        <w:ind w:hanging="361"/>
        <w:rPr>
          <w:sz w:val="24"/>
        </w:rPr>
      </w:pPr>
      <w:r>
        <w:rPr>
          <w:sz w:val="24"/>
        </w:rPr>
        <w:t>Kávézó, alkoholmentes italokra specializálódott</w:t>
      </w:r>
      <w:r>
        <w:rPr>
          <w:spacing w:val="-13"/>
          <w:sz w:val="24"/>
        </w:rPr>
        <w:t xml:space="preserve"> </w:t>
      </w:r>
      <w:r>
        <w:rPr>
          <w:sz w:val="24"/>
        </w:rPr>
        <w:t>vendéglátóhely</w:t>
      </w:r>
    </w:p>
    <w:p w14:paraId="78C7741F" w14:textId="77777777" w:rsidR="009E434D" w:rsidRDefault="00AC3476">
      <w:pPr>
        <w:pStyle w:val="Listaszerbekezds"/>
        <w:numPr>
          <w:ilvl w:val="1"/>
          <w:numId w:val="2"/>
        </w:numPr>
        <w:tabs>
          <w:tab w:val="left" w:pos="886"/>
        </w:tabs>
        <w:spacing w:before="5"/>
        <w:ind w:hanging="361"/>
        <w:rPr>
          <w:sz w:val="24"/>
        </w:rPr>
      </w:pPr>
      <w:r>
        <w:rPr>
          <w:sz w:val="24"/>
        </w:rPr>
        <w:t>Italüzlet,</w:t>
      </w:r>
      <w:r>
        <w:rPr>
          <w:spacing w:val="-4"/>
          <w:sz w:val="24"/>
        </w:rPr>
        <w:t xml:space="preserve"> </w:t>
      </w:r>
      <w:r>
        <w:rPr>
          <w:sz w:val="24"/>
        </w:rPr>
        <w:t>bár</w:t>
      </w:r>
    </w:p>
    <w:p w14:paraId="16BEC69F" w14:textId="77777777" w:rsidR="009E434D" w:rsidRDefault="00AC3476">
      <w:pPr>
        <w:pStyle w:val="Listaszerbekezds"/>
        <w:numPr>
          <w:ilvl w:val="1"/>
          <w:numId w:val="2"/>
        </w:numPr>
        <w:tabs>
          <w:tab w:val="left" w:pos="886"/>
        </w:tabs>
        <w:spacing w:before="4"/>
        <w:ind w:hanging="361"/>
        <w:rPr>
          <w:sz w:val="24"/>
        </w:rPr>
      </w:pPr>
      <w:r>
        <w:rPr>
          <w:sz w:val="24"/>
        </w:rPr>
        <w:t>Zenés-táncos</w:t>
      </w:r>
      <w:r>
        <w:rPr>
          <w:spacing w:val="-8"/>
          <w:sz w:val="24"/>
        </w:rPr>
        <w:t xml:space="preserve"> </w:t>
      </w:r>
      <w:r>
        <w:rPr>
          <w:sz w:val="24"/>
        </w:rPr>
        <w:t>szórakozóhely</w:t>
      </w:r>
    </w:p>
    <w:p w14:paraId="2FD670E5" w14:textId="77777777" w:rsidR="009E434D" w:rsidRDefault="00AC3476">
      <w:pPr>
        <w:pStyle w:val="Listaszerbekezds"/>
        <w:numPr>
          <w:ilvl w:val="1"/>
          <w:numId w:val="2"/>
        </w:numPr>
        <w:tabs>
          <w:tab w:val="left" w:pos="886"/>
        </w:tabs>
        <w:spacing w:before="4"/>
        <w:ind w:hanging="361"/>
        <w:rPr>
          <w:sz w:val="24"/>
        </w:rPr>
      </w:pPr>
      <w:r>
        <w:rPr>
          <w:sz w:val="24"/>
        </w:rPr>
        <w:t>Munkahelyi / közétkeztetést végző</w:t>
      </w:r>
      <w:r>
        <w:rPr>
          <w:spacing w:val="-9"/>
          <w:sz w:val="24"/>
        </w:rPr>
        <w:t xml:space="preserve"> </w:t>
      </w:r>
      <w:r>
        <w:rPr>
          <w:sz w:val="24"/>
        </w:rPr>
        <w:t>vendéglátóhely</w:t>
      </w:r>
    </w:p>
    <w:p w14:paraId="50B5BE55" w14:textId="77777777" w:rsidR="009E434D" w:rsidRDefault="00AC3476">
      <w:pPr>
        <w:pStyle w:val="Listaszerbekezds"/>
        <w:numPr>
          <w:ilvl w:val="1"/>
          <w:numId w:val="2"/>
        </w:numPr>
        <w:tabs>
          <w:tab w:val="left" w:pos="886"/>
        </w:tabs>
        <w:spacing w:before="4"/>
        <w:ind w:hanging="361"/>
        <w:rPr>
          <w:sz w:val="24"/>
        </w:rPr>
      </w:pPr>
      <w:r>
        <w:rPr>
          <w:sz w:val="24"/>
        </w:rPr>
        <w:t>Gyorsétterem</w:t>
      </w:r>
    </w:p>
    <w:p w14:paraId="6753A51C" w14:textId="77777777" w:rsidR="009E434D" w:rsidRDefault="00AC3476">
      <w:pPr>
        <w:pStyle w:val="Listaszerbekezds"/>
        <w:numPr>
          <w:ilvl w:val="1"/>
          <w:numId w:val="2"/>
        </w:numPr>
        <w:tabs>
          <w:tab w:val="left" w:pos="886"/>
        </w:tabs>
        <w:spacing w:before="7"/>
        <w:ind w:hanging="361"/>
        <w:rPr>
          <w:sz w:val="24"/>
        </w:rPr>
      </w:pPr>
      <w:r>
        <w:rPr>
          <w:sz w:val="24"/>
        </w:rPr>
        <w:t>Rendezvényi</w:t>
      </w:r>
      <w:r>
        <w:rPr>
          <w:spacing w:val="-5"/>
          <w:sz w:val="24"/>
        </w:rPr>
        <w:t xml:space="preserve"> </w:t>
      </w:r>
      <w:r>
        <w:rPr>
          <w:sz w:val="24"/>
        </w:rPr>
        <w:t>étkeztetés</w:t>
      </w:r>
    </w:p>
    <w:p w14:paraId="0EF20209" w14:textId="77777777" w:rsidR="009E434D" w:rsidRDefault="00AC3476">
      <w:pPr>
        <w:pStyle w:val="Listaszerbekezds"/>
        <w:numPr>
          <w:ilvl w:val="1"/>
          <w:numId w:val="2"/>
        </w:numPr>
        <w:tabs>
          <w:tab w:val="left" w:pos="886"/>
        </w:tabs>
        <w:spacing w:before="4"/>
        <w:ind w:hanging="361"/>
        <w:rPr>
          <w:sz w:val="24"/>
        </w:rPr>
      </w:pPr>
      <w:r>
        <w:rPr>
          <w:sz w:val="24"/>
        </w:rPr>
        <w:t>Alkalmi</w:t>
      </w:r>
      <w:r>
        <w:rPr>
          <w:spacing w:val="-5"/>
          <w:sz w:val="24"/>
        </w:rPr>
        <w:t xml:space="preserve"> </w:t>
      </w:r>
      <w:r>
        <w:rPr>
          <w:sz w:val="24"/>
        </w:rPr>
        <w:t>vendéglátóhely</w:t>
      </w:r>
    </w:p>
    <w:p w14:paraId="7544C518" w14:textId="77777777" w:rsidR="009E434D" w:rsidRDefault="00AC3476">
      <w:pPr>
        <w:pStyle w:val="Listaszerbekezds"/>
        <w:numPr>
          <w:ilvl w:val="1"/>
          <w:numId w:val="2"/>
        </w:numPr>
        <w:tabs>
          <w:tab w:val="left" w:pos="886"/>
        </w:tabs>
        <w:spacing w:before="4"/>
        <w:ind w:hanging="361"/>
        <w:rPr>
          <w:sz w:val="24"/>
        </w:rPr>
      </w:pPr>
      <w:r>
        <w:rPr>
          <w:sz w:val="24"/>
        </w:rPr>
        <w:t>Mozgó</w:t>
      </w:r>
      <w:r>
        <w:rPr>
          <w:spacing w:val="-5"/>
          <w:sz w:val="24"/>
        </w:rPr>
        <w:t xml:space="preserve"> </w:t>
      </w:r>
      <w:r>
        <w:rPr>
          <w:sz w:val="24"/>
        </w:rPr>
        <w:t>vendéglátóhely</w:t>
      </w:r>
    </w:p>
    <w:p w14:paraId="6A4A21E7" w14:textId="77777777" w:rsidR="009E434D" w:rsidRDefault="00AC3476">
      <w:pPr>
        <w:pStyle w:val="Szvegtrzs"/>
        <w:spacing w:before="118" w:line="460" w:lineRule="atLeast"/>
        <w:ind w:left="318" w:right="1511"/>
      </w:pPr>
      <w:r>
        <w:t xml:space="preserve">Kijelentem, hogy nyilatkozatom a valóságnak megfelel, azt aláírásommal hitelesítem. </w:t>
      </w:r>
      <w:proofErr w:type="gramStart"/>
      <w:r>
        <w:t>Kelt:…</w:t>
      </w:r>
      <w:proofErr w:type="gramEnd"/>
      <w:r>
        <w:t>…………. 2021.</w:t>
      </w:r>
      <w:r>
        <w:rPr>
          <w:spacing w:val="-1"/>
        </w:rPr>
        <w:t xml:space="preserve"> </w:t>
      </w:r>
      <w:r>
        <w:t>……………….</w:t>
      </w:r>
    </w:p>
    <w:p w14:paraId="3903823F" w14:textId="77777777" w:rsidR="009E434D" w:rsidRDefault="00AC3476">
      <w:pPr>
        <w:pStyle w:val="Szvegtrzs"/>
        <w:spacing w:before="0"/>
        <w:ind w:left="6307" w:right="357" w:hanging="324"/>
      </w:pPr>
      <w:r>
        <w:t>…………..……………………………</w:t>
      </w:r>
      <w:r>
        <w:rPr>
          <w:spacing w:val="-58"/>
        </w:rPr>
        <w:t xml:space="preserve"> </w:t>
      </w:r>
      <w:r>
        <w:t>kereskedő (cégszerű) aláírása</w:t>
      </w:r>
    </w:p>
    <w:p w14:paraId="56A870DE" w14:textId="77777777" w:rsidR="009E434D" w:rsidRDefault="009E434D">
      <w:pPr>
        <w:sectPr w:rsidR="009E434D">
          <w:type w:val="continuous"/>
          <w:pgSz w:w="12240" w:h="15840"/>
          <w:pgMar w:top="1420" w:right="1060" w:bottom="280" w:left="1100" w:header="708" w:footer="708" w:gutter="0"/>
          <w:cols w:space="708"/>
        </w:sectPr>
      </w:pPr>
    </w:p>
    <w:p w14:paraId="16FEE784" w14:textId="77777777" w:rsidR="009E434D" w:rsidRDefault="00AC3476">
      <w:pPr>
        <w:pStyle w:val="Listaszerbekezds"/>
        <w:numPr>
          <w:ilvl w:val="0"/>
          <w:numId w:val="1"/>
        </w:numPr>
        <w:tabs>
          <w:tab w:val="left" w:pos="600"/>
        </w:tabs>
        <w:spacing w:before="59"/>
        <w:ind w:hanging="282"/>
        <w:rPr>
          <w:i/>
          <w:sz w:val="28"/>
        </w:rPr>
      </w:pPr>
      <w:r>
        <w:rPr>
          <w:i/>
          <w:sz w:val="28"/>
          <w:u w:val="single"/>
        </w:rPr>
        <w:lastRenderedPageBreak/>
        <w:t>melléklet a 210/2009. (IX. 29.) Korm.</w:t>
      </w:r>
      <w:r>
        <w:rPr>
          <w:i/>
          <w:spacing w:val="-26"/>
          <w:sz w:val="28"/>
          <w:u w:val="single"/>
        </w:rPr>
        <w:t xml:space="preserve"> </w:t>
      </w:r>
      <w:r>
        <w:rPr>
          <w:i/>
          <w:sz w:val="28"/>
          <w:u w:val="single"/>
        </w:rPr>
        <w:t>rendelethez</w:t>
      </w:r>
    </w:p>
    <w:p w14:paraId="4C0477E3" w14:textId="77777777" w:rsidR="009E434D" w:rsidRDefault="00AC3476">
      <w:pPr>
        <w:spacing w:before="239"/>
        <w:ind w:left="2393" w:right="2430"/>
        <w:jc w:val="center"/>
        <w:rPr>
          <w:b/>
          <w:i/>
          <w:sz w:val="28"/>
        </w:rPr>
      </w:pPr>
      <w:r>
        <w:rPr>
          <w:b/>
          <w:i/>
          <w:sz w:val="28"/>
        </w:rPr>
        <w:t>Vendéglátóhely üzlettípusok és azok</w:t>
      </w:r>
      <w:r>
        <w:rPr>
          <w:b/>
          <w:i/>
          <w:spacing w:val="-27"/>
          <w:sz w:val="28"/>
        </w:rPr>
        <w:t xml:space="preserve"> </w:t>
      </w:r>
      <w:r>
        <w:rPr>
          <w:b/>
          <w:i/>
          <w:sz w:val="28"/>
        </w:rPr>
        <w:t>jellemzői</w:t>
      </w:r>
    </w:p>
    <w:p w14:paraId="62781D80" w14:textId="77777777" w:rsidR="009E434D" w:rsidRDefault="009E434D">
      <w:pPr>
        <w:pStyle w:val="Szvegtrzs"/>
        <w:rPr>
          <w:b/>
          <w:i/>
          <w:sz w:val="12"/>
        </w:rPr>
      </w:pPr>
    </w:p>
    <w:p w14:paraId="35108FC4" w14:textId="77777777" w:rsidR="009E434D" w:rsidRDefault="00AC3476">
      <w:pPr>
        <w:pStyle w:val="Cmsor1"/>
        <w:numPr>
          <w:ilvl w:val="1"/>
          <w:numId w:val="1"/>
        </w:numPr>
        <w:tabs>
          <w:tab w:val="left" w:pos="763"/>
        </w:tabs>
        <w:spacing w:before="90"/>
        <w:ind w:hanging="241"/>
      </w:pPr>
      <w:r>
        <w:t>Étterem</w:t>
      </w:r>
    </w:p>
    <w:p w14:paraId="57682AFE" w14:textId="77777777" w:rsidR="009E434D" w:rsidRDefault="009E434D">
      <w:pPr>
        <w:pStyle w:val="Szvegtrzs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657"/>
      </w:tblGrid>
      <w:tr w:rsidR="009E434D" w14:paraId="10834CFB" w14:textId="77777777">
        <w:trPr>
          <w:trHeight w:val="230"/>
        </w:trPr>
        <w:tc>
          <w:tcPr>
            <w:tcW w:w="2977" w:type="dxa"/>
          </w:tcPr>
          <w:p w14:paraId="5246357A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Fő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terméktípusa:</w:t>
            </w:r>
          </w:p>
        </w:tc>
        <w:tc>
          <w:tcPr>
            <w:tcW w:w="6657" w:type="dxa"/>
          </w:tcPr>
          <w:p w14:paraId="6A7E760A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Melegétel</w:t>
            </w:r>
          </w:p>
        </w:tc>
      </w:tr>
      <w:tr w:rsidR="009E434D" w14:paraId="435CC328" w14:textId="77777777">
        <w:trPr>
          <w:trHeight w:val="230"/>
        </w:trPr>
        <w:tc>
          <w:tcPr>
            <w:tcW w:w="2977" w:type="dxa"/>
          </w:tcPr>
          <w:p w14:paraId="182CE984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Tevékenység TEÁOR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kódja</w:t>
            </w:r>
          </w:p>
        </w:tc>
        <w:tc>
          <w:tcPr>
            <w:tcW w:w="6657" w:type="dxa"/>
          </w:tcPr>
          <w:p w14:paraId="0E072680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TEÁOR’08: 5610 - Éttermi, mozgó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vendéglátás</w:t>
            </w:r>
          </w:p>
        </w:tc>
      </w:tr>
      <w:tr w:rsidR="009E434D" w14:paraId="1FD62F65" w14:textId="77777777">
        <w:trPr>
          <w:trHeight w:val="230"/>
        </w:trPr>
        <w:tc>
          <w:tcPr>
            <w:tcW w:w="2977" w:type="dxa"/>
          </w:tcPr>
          <w:p w14:paraId="58B7BA62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Üzemeltetés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típusa</w:t>
            </w:r>
          </w:p>
        </w:tc>
        <w:tc>
          <w:tcPr>
            <w:tcW w:w="6657" w:type="dxa"/>
          </w:tcPr>
          <w:p w14:paraId="1B762E2D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Egész éven át nyitva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tartó/időszakos</w:t>
            </w:r>
          </w:p>
        </w:tc>
      </w:tr>
      <w:tr w:rsidR="009E434D" w14:paraId="118B6EF9" w14:textId="77777777">
        <w:trPr>
          <w:trHeight w:val="691"/>
        </w:trPr>
        <w:tc>
          <w:tcPr>
            <w:tcW w:w="2977" w:type="dxa"/>
          </w:tcPr>
          <w:p w14:paraId="76E4EE42" w14:textId="77777777" w:rsidR="009E434D" w:rsidRDefault="00AC3476">
            <w:pPr>
              <w:pStyle w:val="TableParagraph"/>
              <w:spacing w:line="240" w:lineRule="auto"/>
              <w:ind w:left="59" w:right="363" w:firstLine="50"/>
              <w:rPr>
                <w:sz w:val="20"/>
              </w:rPr>
            </w:pPr>
            <w:r>
              <w:rPr>
                <w:sz w:val="20"/>
              </w:rPr>
              <w:t>Kiszolgálás jellege,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felhasznált eszközök, fogyasztás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57" w:type="dxa"/>
          </w:tcPr>
          <w:p w14:paraId="47955F80" w14:textId="77777777" w:rsidR="009E434D" w:rsidRDefault="00AC347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A kiszolgálás lehet hagyományos vagy önkiszolgáló, többször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használatos</w:t>
            </w:r>
          </w:p>
          <w:p w14:paraId="487D7F5A" w14:textId="77777777" w:rsidR="009E434D" w:rsidRDefault="00AC3476">
            <w:pPr>
              <w:pStyle w:val="TableParagraph"/>
              <w:spacing w:line="230" w:lineRule="atLeast"/>
              <w:ind w:left="59" w:right="250"/>
              <w:rPr>
                <w:sz w:val="20"/>
              </w:rPr>
            </w:pPr>
            <w:r>
              <w:rPr>
                <w:sz w:val="20"/>
              </w:rPr>
              <w:t>edényekben (étkészlet, poharak stb.). Vendégtérrel rendelkezik, 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vendégeknek biztosítani kell a helyszíni fogyasztás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lehetőségét.</w:t>
            </w:r>
          </w:p>
        </w:tc>
      </w:tr>
      <w:tr w:rsidR="009E434D" w14:paraId="6BBC76AF" w14:textId="77777777">
        <w:trPr>
          <w:trHeight w:val="230"/>
        </w:trPr>
        <w:tc>
          <w:tcPr>
            <w:tcW w:w="2977" w:type="dxa"/>
          </w:tcPr>
          <w:p w14:paraId="2D2D00AE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Konyha jellege, ételkészítés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57" w:type="dxa"/>
          </w:tcPr>
          <w:p w14:paraId="327FCBDC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Az ételeket helyben készítik, főzőkonyhával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rendelkezik.</w:t>
            </w:r>
          </w:p>
        </w:tc>
      </w:tr>
    </w:tbl>
    <w:p w14:paraId="38220785" w14:textId="77777777" w:rsidR="009E434D" w:rsidRDefault="009E434D">
      <w:pPr>
        <w:pStyle w:val="Szvegtrzs"/>
        <w:spacing w:before="9"/>
        <w:rPr>
          <w:b/>
          <w:sz w:val="20"/>
        </w:rPr>
      </w:pPr>
    </w:p>
    <w:p w14:paraId="0C873B2F" w14:textId="77777777" w:rsidR="009E434D" w:rsidRDefault="00AC3476">
      <w:pPr>
        <w:pStyle w:val="Listaszerbekezds"/>
        <w:numPr>
          <w:ilvl w:val="1"/>
          <w:numId w:val="1"/>
        </w:numPr>
        <w:tabs>
          <w:tab w:val="left" w:pos="763"/>
        </w:tabs>
        <w:ind w:hanging="241"/>
        <w:rPr>
          <w:b/>
          <w:sz w:val="24"/>
        </w:rPr>
      </w:pPr>
      <w:r>
        <w:rPr>
          <w:b/>
          <w:sz w:val="24"/>
        </w:rPr>
        <w:t>Büfé</w:t>
      </w:r>
    </w:p>
    <w:p w14:paraId="3AF62097" w14:textId="77777777" w:rsidR="009E434D" w:rsidRDefault="009E434D">
      <w:pPr>
        <w:pStyle w:val="Szvegtrzs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657"/>
      </w:tblGrid>
      <w:tr w:rsidR="009E434D" w14:paraId="3D371447" w14:textId="77777777">
        <w:trPr>
          <w:trHeight w:val="230"/>
        </w:trPr>
        <w:tc>
          <w:tcPr>
            <w:tcW w:w="2977" w:type="dxa"/>
          </w:tcPr>
          <w:p w14:paraId="0F4D0245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Fő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terméktípusa:</w:t>
            </w:r>
          </w:p>
        </w:tc>
        <w:tc>
          <w:tcPr>
            <w:tcW w:w="6657" w:type="dxa"/>
          </w:tcPr>
          <w:p w14:paraId="185CDA80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Melegétel/hidegétel</w:t>
            </w:r>
          </w:p>
        </w:tc>
      </w:tr>
      <w:tr w:rsidR="009E434D" w14:paraId="4C1B304B" w14:textId="77777777">
        <w:trPr>
          <w:trHeight w:val="230"/>
        </w:trPr>
        <w:tc>
          <w:tcPr>
            <w:tcW w:w="2977" w:type="dxa"/>
          </w:tcPr>
          <w:p w14:paraId="0511AEFB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Tevékenység TEÁOR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kódja</w:t>
            </w:r>
          </w:p>
        </w:tc>
        <w:tc>
          <w:tcPr>
            <w:tcW w:w="6657" w:type="dxa"/>
          </w:tcPr>
          <w:p w14:paraId="127275BB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TEÁOR’08: 5610 - Éttermi, mozgó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vendéglátás</w:t>
            </w:r>
          </w:p>
        </w:tc>
      </w:tr>
      <w:tr w:rsidR="009E434D" w14:paraId="6BA41C46" w14:textId="77777777">
        <w:trPr>
          <w:trHeight w:val="230"/>
        </w:trPr>
        <w:tc>
          <w:tcPr>
            <w:tcW w:w="2977" w:type="dxa"/>
          </w:tcPr>
          <w:p w14:paraId="4A189146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Üzemeltetés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típusa</w:t>
            </w:r>
          </w:p>
        </w:tc>
        <w:tc>
          <w:tcPr>
            <w:tcW w:w="6657" w:type="dxa"/>
          </w:tcPr>
          <w:p w14:paraId="2B8A1714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Egész éven át nyitva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tartó/időszakos</w:t>
            </w:r>
          </w:p>
        </w:tc>
      </w:tr>
      <w:tr w:rsidR="009E434D" w14:paraId="6F6E2E8C" w14:textId="77777777">
        <w:trPr>
          <w:trHeight w:val="690"/>
        </w:trPr>
        <w:tc>
          <w:tcPr>
            <w:tcW w:w="2977" w:type="dxa"/>
          </w:tcPr>
          <w:p w14:paraId="11DDAA9C" w14:textId="77777777" w:rsidR="009E434D" w:rsidRDefault="00AC3476">
            <w:pPr>
              <w:pStyle w:val="TableParagraph"/>
              <w:spacing w:line="240" w:lineRule="auto"/>
              <w:ind w:left="59" w:right="363" w:firstLine="50"/>
              <w:rPr>
                <w:sz w:val="20"/>
              </w:rPr>
            </w:pPr>
            <w:r>
              <w:rPr>
                <w:sz w:val="20"/>
              </w:rPr>
              <w:t>Kiszolgálás jellege,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felhasznált eszközök, fogyasztás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57" w:type="dxa"/>
          </w:tcPr>
          <w:p w14:paraId="7FE6DBD7" w14:textId="77777777" w:rsidR="009E434D" w:rsidRDefault="00AC3476">
            <w:pPr>
              <w:pStyle w:val="TableParagraph"/>
              <w:spacing w:line="240" w:lineRule="auto"/>
              <w:ind w:left="59" w:right="514" w:firstLine="50"/>
              <w:rPr>
                <w:sz w:val="20"/>
              </w:rPr>
            </w:pPr>
            <w:r>
              <w:rPr>
                <w:sz w:val="20"/>
              </w:rPr>
              <w:t>A kiszolgálás önkiszolgáló, egyszer vagy többször használatos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edényekben (étkészlet, poharak stb.). Helyszíni fogyasztás lehetőségét nem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kötelező</w:t>
            </w:r>
          </w:p>
          <w:p w14:paraId="568CB7A6" w14:textId="77777777" w:rsidR="009E434D" w:rsidRDefault="00AC3476"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biztosítania.</w:t>
            </w:r>
          </w:p>
        </w:tc>
      </w:tr>
      <w:tr w:rsidR="009E434D" w14:paraId="04225B4D" w14:textId="77777777">
        <w:trPr>
          <w:trHeight w:val="230"/>
        </w:trPr>
        <w:tc>
          <w:tcPr>
            <w:tcW w:w="2977" w:type="dxa"/>
          </w:tcPr>
          <w:p w14:paraId="70FCA97E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Konyha jellege, ételkészítés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57" w:type="dxa"/>
          </w:tcPr>
          <w:p w14:paraId="27FF31B3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Az ételeket nem feltétlenül a helyszínen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készítik.</w:t>
            </w:r>
          </w:p>
        </w:tc>
      </w:tr>
    </w:tbl>
    <w:p w14:paraId="35154016" w14:textId="77777777" w:rsidR="009E434D" w:rsidRDefault="009E434D">
      <w:pPr>
        <w:pStyle w:val="Szvegtrzs"/>
        <w:spacing w:before="9"/>
        <w:rPr>
          <w:b/>
          <w:sz w:val="20"/>
        </w:rPr>
      </w:pPr>
    </w:p>
    <w:p w14:paraId="0B485ECB" w14:textId="77777777" w:rsidR="009E434D" w:rsidRDefault="00AC3476">
      <w:pPr>
        <w:pStyle w:val="Cmsor1"/>
        <w:numPr>
          <w:ilvl w:val="1"/>
          <w:numId w:val="1"/>
        </w:numPr>
        <w:tabs>
          <w:tab w:val="left" w:pos="763"/>
        </w:tabs>
        <w:ind w:hanging="241"/>
      </w:pPr>
      <w:r>
        <w:t>Cukrászda</w:t>
      </w:r>
    </w:p>
    <w:p w14:paraId="72693A34" w14:textId="77777777" w:rsidR="009E434D" w:rsidRDefault="009E434D">
      <w:pPr>
        <w:pStyle w:val="Szvegtrzs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E434D" w14:paraId="257BEFC8" w14:textId="77777777">
        <w:trPr>
          <w:trHeight w:val="230"/>
        </w:trPr>
        <w:tc>
          <w:tcPr>
            <w:tcW w:w="2972" w:type="dxa"/>
          </w:tcPr>
          <w:p w14:paraId="49EAE064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Fő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terméktípusa:</w:t>
            </w:r>
          </w:p>
        </w:tc>
        <w:tc>
          <w:tcPr>
            <w:tcW w:w="6662" w:type="dxa"/>
          </w:tcPr>
          <w:p w14:paraId="52AF2DC6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Cukrászati készítmény, édesipari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termék</w:t>
            </w:r>
          </w:p>
        </w:tc>
      </w:tr>
      <w:tr w:rsidR="009E434D" w14:paraId="1CAC9B7A" w14:textId="77777777">
        <w:trPr>
          <w:trHeight w:val="230"/>
        </w:trPr>
        <w:tc>
          <w:tcPr>
            <w:tcW w:w="2972" w:type="dxa"/>
          </w:tcPr>
          <w:p w14:paraId="1EAA7FE2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Tevékenység TEÁOR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kódja</w:t>
            </w:r>
          </w:p>
        </w:tc>
        <w:tc>
          <w:tcPr>
            <w:tcW w:w="6662" w:type="dxa"/>
          </w:tcPr>
          <w:p w14:paraId="0DF8CBBC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TEÁOR’08: 5610 - Éttermi, mozgó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vendéglátás</w:t>
            </w:r>
          </w:p>
        </w:tc>
      </w:tr>
      <w:tr w:rsidR="009E434D" w14:paraId="55AB3C8B" w14:textId="77777777">
        <w:trPr>
          <w:trHeight w:val="230"/>
        </w:trPr>
        <w:tc>
          <w:tcPr>
            <w:tcW w:w="2972" w:type="dxa"/>
          </w:tcPr>
          <w:p w14:paraId="24D5694B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Üzemeltetés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típusa</w:t>
            </w:r>
          </w:p>
        </w:tc>
        <w:tc>
          <w:tcPr>
            <w:tcW w:w="6662" w:type="dxa"/>
          </w:tcPr>
          <w:p w14:paraId="2A353126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Egész éven át nyitva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tartó/időszakos</w:t>
            </w:r>
          </w:p>
        </w:tc>
      </w:tr>
      <w:tr w:rsidR="009E434D" w14:paraId="2B66951C" w14:textId="77777777">
        <w:trPr>
          <w:trHeight w:val="688"/>
        </w:trPr>
        <w:tc>
          <w:tcPr>
            <w:tcW w:w="2972" w:type="dxa"/>
          </w:tcPr>
          <w:p w14:paraId="253E941D" w14:textId="77777777" w:rsidR="009E434D" w:rsidRDefault="00AC3476">
            <w:pPr>
              <w:pStyle w:val="TableParagraph"/>
              <w:spacing w:line="240" w:lineRule="auto"/>
              <w:ind w:left="59" w:right="358" w:firstLine="50"/>
              <w:rPr>
                <w:sz w:val="20"/>
              </w:rPr>
            </w:pPr>
            <w:r>
              <w:rPr>
                <w:sz w:val="20"/>
              </w:rPr>
              <w:t>Kiszolgálás jellege,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felhasznált eszközök, fogyasztás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6CC4DA6C" w14:textId="77777777" w:rsidR="009E434D" w:rsidRDefault="00AC3476">
            <w:pPr>
              <w:pStyle w:val="TableParagraph"/>
              <w:spacing w:line="240" w:lineRule="auto"/>
              <w:ind w:left="59" w:right="460" w:firstLine="50"/>
              <w:rPr>
                <w:sz w:val="20"/>
              </w:rPr>
            </w:pPr>
            <w:r>
              <w:rPr>
                <w:sz w:val="20"/>
              </w:rPr>
              <w:t>A kiszolgálás lehet hagyományos vagy önkiszolgáló, egyszer vagy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többször használatos edényekben (étkészlet, poharak stb.). Helyszíni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fogyasztás</w:t>
            </w:r>
          </w:p>
          <w:p w14:paraId="56FC62C9" w14:textId="77777777" w:rsidR="009E434D" w:rsidRDefault="00AC3476">
            <w:pPr>
              <w:pStyle w:val="TableParagraph"/>
              <w:spacing w:line="208" w:lineRule="exact"/>
              <w:ind w:left="59"/>
              <w:rPr>
                <w:sz w:val="20"/>
              </w:rPr>
            </w:pPr>
            <w:r>
              <w:rPr>
                <w:sz w:val="20"/>
              </w:rPr>
              <w:t>lehetőségét nem kötelező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biztosítania.</w:t>
            </w:r>
          </w:p>
        </w:tc>
      </w:tr>
      <w:tr w:rsidR="009E434D" w14:paraId="102F5FFC" w14:textId="77777777">
        <w:trPr>
          <w:trHeight w:val="230"/>
        </w:trPr>
        <w:tc>
          <w:tcPr>
            <w:tcW w:w="2972" w:type="dxa"/>
          </w:tcPr>
          <w:p w14:paraId="19730FB7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Konyha jellege, ételkészítés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6E2EB053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 cukrászati termékeket nem feltétlenül a helyszínen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készítik.</w:t>
            </w:r>
          </w:p>
        </w:tc>
      </w:tr>
    </w:tbl>
    <w:p w14:paraId="0481F588" w14:textId="77777777" w:rsidR="009E434D" w:rsidRDefault="009E434D">
      <w:pPr>
        <w:pStyle w:val="Szvegtrzs"/>
        <w:spacing w:before="9"/>
        <w:rPr>
          <w:b/>
          <w:sz w:val="20"/>
        </w:rPr>
      </w:pPr>
    </w:p>
    <w:p w14:paraId="08B5119D" w14:textId="77777777" w:rsidR="009E434D" w:rsidRDefault="00AC3476">
      <w:pPr>
        <w:pStyle w:val="Listaszerbekezds"/>
        <w:numPr>
          <w:ilvl w:val="1"/>
          <w:numId w:val="1"/>
        </w:numPr>
        <w:tabs>
          <w:tab w:val="left" w:pos="763"/>
        </w:tabs>
        <w:ind w:hanging="241"/>
        <w:rPr>
          <w:b/>
          <w:sz w:val="24"/>
        </w:rPr>
      </w:pPr>
      <w:r>
        <w:rPr>
          <w:b/>
          <w:sz w:val="24"/>
        </w:rPr>
        <w:t>Kávézó, alkoholmentes italokra specializálódott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vendéglátóhely</w:t>
      </w:r>
    </w:p>
    <w:p w14:paraId="25717826" w14:textId="77777777" w:rsidR="009E434D" w:rsidRDefault="009E434D">
      <w:pPr>
        <w:pStyle w:val="Szvegtrzs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E434D" w14:paraId="7B69262B" w14:textId="77777777">
        <w:trPr>
          <w:trHeight w:val="230"/>
        </w:trPr>
        <w:tc>
          <w:tcPr>
            <w:tcW w:w="2972" w:type="dxa"/>
          </w:tcPr>
          <w:p w14:paraId="0D1B018E" w14:textId="77777777" w:rsidR="009E434D" w:rsidRDefault="00AC347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Fő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terméktípusa:</w:t>
            </w:r>
          </w:p>
        </w:tc>
        <w:tc>
          <w:tcPr>
            <w:tcW w:w="6662" w:type="dxa"/>
          </w:tcPr>
          <w:p w14:paraId="60175D74" w14:textId="77777777" w:rsidR="009E434D" w:rsidRDefault="00AC347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Kávéital, alkoholmentes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ital</w:t>
            </w:r>
          </w:p>
        </w:tc>
      </w:tr>
      <w:tr w:rsidR="009E434D" w14:paraId="5F111632" w14:textId="77777777">
        <w:trPr>
          <w:trHeight w:val="230"/>
        </w:trPr>
        <w:tc>
          <w:tcPr>
            <w:tcW w:w="2972" w:type="dxa"/>
          </w:tcPr>
          <w:p w14:paraId="0BEA4991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Tevékenység TEÁOR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kódja</w:t>
            </w:r>
          </w:p>
        </w:tc>
        <w:tc>
          <w:tcPr>
            <w:tcW w:w="6662" w:type="dxa"/>
          </w:tcPr>
          <w:p w14:paraId="36150296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TEÁOR’08: 5630 -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Italszolgáltatás</w:t>
            </w:r>
          </w:p>
        </w:tc>
      </w:tr>
      <w:tr w:rsidR="009E434D" w14:paraId="2B10D08D" w14:textId="77777777">
        <w:trPr>
          <w:trHeight w:val="230"/>
        </w:trPr>
        <w:tc>
          <w:tcPr>
            <w:tcW w:w="2972" w:type="dxa"/>
          </w:tcPr>
          <w:p w14:paraId="2D8D76F9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Üzemeltetés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típusa</w:t>
            </w:r>
          </w:p>
        </w:tc>
        <w:tc>
          <w:tcPr>
            <w:tcW w:w="6662" w:type="dxa"/>
          </w:tcPr>
          <w:p w14:paraId="2719FD22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Egész éven át nyitva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tartó/időszakos</w:t>
            </w:r>
          </w:p>
        </w:tc>
      </w:tr>
      <w:tr w:rsidR="009E434D" w14:paraId="7AB08273" w14:textId="77777777">
        <w:trPr>
          <w:trHeight w:val="690"/>
        </w:trPr>
        <w:tc>
          <w:tcPr>
            <w:tcW w:w="2972" w:type="dxa"/>
          </w:tcPr>
          <w:p w14:paraId="3F1D8AD6" w14:textId="77777777" w:rsidR="009E434D" w:rsidRDefault="00AC3476">
            <w:pPr>
              <w:pStyle w:val="TableParagraph"/>
              <w:spacing w:line="240" w:lineRule="auto"/>
              <w:ind w:left="59" w:right="358" w:firstLine="50"/>
              <w:rPr>
                <w:sz w:val="20"/>
              </w:rPr>
            </w:pPr>
            <w:r>
              <w:rPr>
                <w:sz w:val="20"/>
              </w:rPr>
              <w:t>Kiszolgálás jellege,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felhasznált eszközök, fogyasztás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6B6416DF" w14:textId="77777777" w:rsidR="009E434D" w:rsidRDefault="00AC3476">
            <w:pPr>
              <w:pStyle w:val="TableParagraph"/>
              <w:spacing w:line="240" w:lineRule="auto"/>
              <w:ind w:left="59" w:right="441" w:firstLine="50"/>
              <w:rPr>
                <w:sz w:val="20"/>
              </w:rPr>
            </w:pPr>
            <w:r>
              <w:rPr>
                <w:sz w:val="20"/>
              </w:rPr>
              <w:t>A kiszolgálás lehet hagyományos vagy önkiszolgáló, egyszer vagy többször használatos edényekben (étkészlet, poharak stb.). Helyszíni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fogyasztás</w:t>
            </w:r>
          </w:p>
          <w:p w14:paraId="79CE4EC3" w14:textId="77777777" w:rsidR="009E434D" w:rsidRDefault="00AC3476"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lehetőségét nem kötelező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biztosítania.</w:t>
            </w:r>
          </w:p>
        </w:tc>
      </w:tr>
      <w:tr w:rsidR="009E434D" w14:paraId="59A64683" w14:textId="77777777">
        <w:trPr>
          <w:trHeight w:val="230"/>
        </w:trPr>
        <w:tc>
          <w:tcPr>
            <w:tcW w:w="2972" w:type="dxa"/>
          </w:tcPr>
          <w:p w14:paraId="60898078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Konyha jell</w:t>
            </w:r>
            <w:r>
              <w:rPr>
                <w:sz w:val="20"/>
              </w:rPr>
              <w:t>ege, ételkészítés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16125DD4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Az ételeket nem feltétlenül a helyszínen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készítik.</w:t>
            </w:r>
          </w:p>
        </w:tc>
      </w:tr>
    </w:tbl>
    <w:p w14:paraId="5AEBE7C7" w14:textId="77777777" w:rsidR="009E434D" w:rsidRDefault="009E434D">
      <w:pPr>
        <w:pStyle w:val="Szvegtrzs"/>
        <w:spacing w:before="9"/>
        <w:rPr>
          <w:b/>
          <w:sz w:val="20"/>
        </w:rPr>
      </w:pPr>
    </w:p>
    <w:p w14:paraId="2727B57B" w14:textId="77777777" w:rsidR="009E434D" w:rsidRDefault="00AC3476">
      <w:pPr>
        <w:pStyle w:val="Cmsor1"/>
        <w:numPr>
          <w:ilvl w:val="1"/>
          <w:numId w:val="1"/>
        </w:numPr>
        <w:tabs>
          <w:tab w:val="left" w:pos="763"/>
        </w:tabs>
        <w:ind w:hanging="241"/>
      </w:pPr>
      <w:r>
        <w:t>Italüzlet,</w:t>
      </w:r>
      <w:r>
        <w:rPr>
          <w:spacing w:val="-7"/>
        </w:rPr>
        <w:t xml:space="preserve"> </w:t>
      </w:r>
      <w:r>
        <w:t>bár</w:t>
      </w:r>
    </w:p>
    <w:p w14:paraId="3969F0A6" w14:textId="77777777" w:rsidR="009E434D" w:rsidRDefault="009E434D">
      <w:pPr>
        <w:pStyle w:val="Szvegtrzs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E434D" w14:paraId="272A17E7" w14:textId="77777777">
        <w:trPr>
          <w:trHeight w:val="230"/>
        </w:trPr>
        <w:tc>
          <w:tcPr>
            <w:tcW w:w="2972" w:type="dxa"/>
          </w:tcPr>
          <w:p w14:paraId="3041D64A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Fő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terméktípusa:</w:t>
            </w:r>
          </w:p>
        </w:tc>
        <w:tc>
          <w:tcPr>
            <w:tcW w:w="6662" w:type="dxa"/>
          </w:tcPr>
          <w:p w14:paraId="68C6A162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Szeszes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ital</w:t>
            </w:r>
          </w:p>
        </w:tc>
      </w:tr>
      <w:tr w:rsidR="009E434D" w14:paraId="0A9FA30E" w14:textId="77777777">
        <w:trPr>
          <w:trHeight w:val="230"/>
        </w:trPr>
        <w:tc>
          <w:tcPr>
            <w:tcW w:w="2972" w:type="dxa"/>
          </w:tcPr>
          <w:p w14:paraId="14E3B098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Tevékenység TEÁOR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kódja</w:t>
            </w:r>
          </w:p>
        </w:tc>
        <w:tc>
          <w:tcPr>
            <w:tcW w:w="6662" w:type="dxa"/>
          </w:tcPr>
          <w:p w14:paraId="7DFA691E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TEÁOR’08: 5630 -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Italszolgáltatás</w:t>
            </w:r>
          </w:p>
        </w:tc>
      </w:tr>
      <w:tr w:rsidR="009E434D" w14:paraId="7D07C728" w14:textId="77777777">
        <w:trPr>
          <w:trHeight w:val="230"/>
        </w:trPr>
        <w:tc>
          <w:tcPr>
            <w:tcW w:w="2972" w:type="dxa"/>
          </w:tcPr>
          <w:p w14:paraId="293F0D01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Üzemeltetés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típusa</w:t>
            </w:r>
          </w:p>
        </w:tc>
        <w:tc>
          <w:tcPr>
            <w:tcW w:w="6662" w:type="dxa"/>
          </w:tcPr>
          <w:p w14:paraId="72E2ACB0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Egész éven át nyitva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tartó/időszakos</w:t>
            </w:r>
          </w:p>
        </w:tc>
      </w:tr>
      <w:tr w:rsidR="009E434D" w14:paraId="0578AEDE" w14:textId="77777777">
        <w:trPr>
          <w:trHeight w:val="690"/>
        </w:trPr>
        <w:tc>
          <w:tcPr>
            <w:tcW w:w="2972" w:type="dxa"/>
          </w:tcPr>
          <w:p w14:paraId="2E70470A" w14:textId="77777777" w:rsidR="009E434D" w:rsidRDefault="00AC3476">
            <w:pPr>
              <w:pStyle w:val="TableParagraph"/>
              <w:spacing w:line="240" w:lineRule="auto"/>
              <w:ind w:left="59" w:right="358" w:firstLine="50"/>
              <w:rPr>
                <w:sz w:val="20"/>
              </w:rPr>
            </w:pPr>
            <w:r>
              <w:rPr>
                <w:sz w:val="20"/>
              </w:rPr>
              <w:t>Kiszolgálás jellege,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felhasznált eszközök, fogyasztás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246207B4" w14:textId="77777777" w:rsidR="009E434D" w:rsidRDefault="00AC3476">
            <w:pPr>
              <w:pStyle w:val="TableParagraph"/>
              <w:spacing w:line="240" w:lineRule="auto"/>
              <w:ind w:left="59" w:right="441" w:firstLine="50"/>
              <w:rPr>
                <w:sz w:val="20"/>
              </w:rPr>
            </w:pPr>
            <w:r>
              <w:rPr>
                <w:sz w:val="20"/>
              </w:rPr>
              <w:t>A kiszolgálás lehet hagyományos vagy önkiszolgáló, egyszer vagy többször használatos edényekben (étkészlet, poharak stb.). Helyszíni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fogyasztás</w:t>
            </w:r>
          </w:p>
          <w:p w14:paraId="5FCE394A" w14:textId="77777777" w:rsidR="009E434D" w:rsidRDefault="00AC3476"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lehetőségét nem kötelező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biztosítania.</w:t>
            </w:r>
          </w:p>
        </w:tc>
      </w:tr>
    </w:tbl>
    <w:p w14:paraId="01D92C1B" w14:textId="77777777" w:rsidR="009E434D" w:rsidRDefault="009E434D">
      <w:pPr>
        <w:rPr>
          <w:sz w:val="20"/>
        </w:rPr>
        <w:sectPr w:rsidR="009E434D">
          <w:pgSz w:w="12240" w:h="15840"/>
          <w:pgMar w:top="1360" w:right="1060" w:bottom="280" w:left="1100" w:header="708" w:footer="708" w:gutter="0"/>
          <w:cols w:space="708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E434D" w14:paraId="36C7C3BF" w14:textId="77777777">
        <w:trPr>
          <w:trHeight w:val="230"/>
        </w:trPr>
        <w:tc>
          <w:tcPr>
            <w:tcW w:w="2972" w:type="dxa"/>
          </w:tcPr>
          <w:p w14:paraId="037DB6CB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K</w:t>
            </w:r>
            <w:r>
              <w:rPr>
                <w:sz w:val="20"/>
              </w:rPr>
              <w:t>onyha jellege, ételkészítés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08DA38F5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Az ételeket nem feltétlenül a helyszínen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készítik.</w:t>
            </w:r>
          </w:p>
        </w:tc>
      </w:tr>
    </w:tbl>
    <w:p w14:paraId="28AD3C2D" w14:textId="77777777" w:rsidR="009E434D" w:rsidRDefault="009E434D">
      <w:pPr>
        <w:pStyle w:val="Szvegtrzs"/>
        <w:spacing w:before="9"/>
        <w:rPr>
          <w:b/>
          <w:sz w:val="12"/>
        </w:rPr>
      </w:pPr>
    </w:p>
    <w:p w14:paraId="18EA495D" w14:textId="77777777" w:rsidR="009E434D" w:rsidRDefault="00AC3476">
      <w:pPr>
        <w:pStyle w:val="Listaszerbekezds"/>
        <w:numPr>
          <w:ilvl w:val="1"/>
          <w:numId w:val="1"/>
        </w:numPr>
        <w:tabs>
          <w:tab w:val="left" w:pos="763"/>
        </w:tabs>
        <w:spacing w:before="90"/>
        <w:ind w:hanging="241"/>
        <w:rPr>
          <w:b/>
          <w:sz w:val="24"/>
        </w:rPr>
      </w:pPr>
      <w:r>
        <w:rPr>
          <w:b/>
          <w:sz w:val="24"/>
        </w:rPr>
        <w:t>Zenés-táncos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szórakozóhely</w:t>
      </w:r>
    </w:p>
    <w:p w14:paraId="6F0D4568" w14:textId="77777777" w:rsidR="009E434D" w:rsidRDefault="009E434D">
      <w:pPr>
        <w:pStyle w:val="Szvegtrzs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E434D" w14:paraId="1F151BBC" w14:textId="77777777">
        <w:trPr>
          <w:trHeight w:val="230"/>
        </w:trPr>
        <w:tc>
          <w:tcPr>
            <w:tcW w:w="2972" w:type="dxa"/>
          </w:tcPr>
          <w:p w14:paraId="6B2C91B4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Fő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terméktípusa:</w:t>
            </w:r>
          </w:p>
        </w:tc>
        <w:tc>
          <w:tcPr>
            <w:tcW w:w="6662" w:type="dxa"/>
          </w:tcPr>
          <w:p w14:paraId="27DE8806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Szeszes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ital</w:t>
            </w:r>
          </w:p>
        </w:tc>
      </w:tr>
      <w:tr w:rsidR="009E434D" w14:paraId="14168A72" w14:textId="77777777">
        <w:trPr>
          <w:trHeight w:val="230"/>
        </w:trPr>
        <w:tc>
          <w:tcPr>
            <w:tcW w:w="2972" w:type="dxa"/>
          </w:tcPr>
          <w:p w14:paraId="07D5AEB4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Tevékenység TEÁOR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kódja</w:t>
            </w:r>
          </w:p>
        </w:tc>
        <w:tc>
          <w:tcPr>
            <w:tcW w:w="6662" w:type="dxa"/>
          </w:tcPr>
          <w:p w14:paraId="2B9BD3BC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TEÁOR’08: 5630 -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Italszolgáltatás</w:t>
            </w:r>
          </w:p>
        </w:tc>
      </w:tr>
      <w:tr w:rsidR="009E434D" w14:paraId="52B5E767" w14:textId="77777777">
        <w:trPr>
          <w:trHeight w:val="230"/>
        </w:trPr>
        <w:tc>
          <w:tcPr>
            <w:tcW w:w="2972" w:type="dxa"/>
          </w:tcPr>
          <w:p w14:paraId="3FCA0544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Üzemeltetés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típusa</w:t>
            </w:r>
          </w:p>
        </w:tc>
        <w:tc>
          <w:tcPr>
            <w:tcW w:w="6662" w:type="dxa"/>
          </w:tcPr>
          <w:p w14:paraId="4438D0FA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Egész éven át nyitva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tartó/időszakos</w:t>
            </w:r>
          </w:p>
        </w:tc>
      </w:tr>
      <w:tr w:rsidR="009E434D" w14:paraId="6A606EE1" w14:textId="77777777">
        <w:trPr>
          <w:trHeight w:val="690"/>
        </w:trPr>
        <w:tc>
          <w:tcPr>
            <w:tcW w:w="2972" w:type="dxa"/>
          </w:tcPr>
          <w:p w14:paraId="277B396E" w14:textId="77777777" w:rsidR="009E434D" w:rsidRDefault="00AC3476">
            <w:pPr>
              <w:pStyle w:val="TableParagraph"/>
              <w:spacing w:line="240" w:lineRule="auto"/>
              <w:ind w:left="59" w:right="358" w:firstLine="50"/>
              <w:rPr>
                <w:sz w:val="20"/>
              </w:rPr>
            </w:pPr>
            <w:r>
              <w:rPr>
                <w:sz w:val="20"/>
              </w:rPr>
              <w:t>Kiszolgálás jellege,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felhasznált eszközök, fogyasztás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3D56F0BA" w14:textId="77777777" w:rsidR="009E434D" w:rsidRDefault="00AC347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Zenés szolgáltatást nyújt, tánctérrel rendelkezik. A kiszolgálás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lehet</w:t>
            </w:r>
          </w:p>
          <w:p w14:paraId="4B5DD926" w14:textId="77777777" w:rsidR="009E434D" w:rsidRDefault="00AC3476">
            <w:pPr>
              <w:pStyle w:val="TableParagraph"/>
              <w:spacing w:line="230" w:lineRule="atLeast"/>
              <w:ind w:left="59" w:right="102"/>
              <w:rPr>
                <w:sz w:val="20"/>
              </w:rPr>
            </w:pPr>
            <w:r>
              <w:rPr>
                <w:sz w:val="20"/>
              </w:rPr>
              <w:t>hagyományos vagy önkiszolgáló, egyszer vagy többször használatos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edényekben (poharak stb.).</w:t>
            </w:r>
          </w:p>
        </w:tc>
      </w:tr>
      <w:tr w:rsidR="009E434D" w14:paraId="0C328D5A" w14:textId="77777777">
        <w:trPr>
          <w:trHeight w:val="230"/>
        </w:trPr>
        <w:tc>
          <w:tcPr>
            <w:tcW w:w="2972" w:type="dxa"/>
          </w:tcPr>
          <w:p w14:paraId="108A930B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Konyha jellege, ételkészítés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2F37D6A7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Az ételeket nem feltétlenül a helyszínen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készítik.</w:t>
            </w:r>
          </w:p>
        </w:tc>
      </w:tr>
    </w:tbl>
    <w:p w14:paraId="0A657085" w14:textId="77777777" w:rsidR="009E434D" w:rsidRDefault="009E434D">
      <w:pPr>
        <w:pStyle w:val="Szvegtrzs"/>
        <w:spacing w:before="9"/>
        <w:rPr>
          <w:b/>
          <w:sz w:val="20"/>
        </w:rPr>
      </w:pPr>
    </w:p>
    <w:p w14:paraId="709A41FB" w14:textId="77777777" w:rsidR="009E434D" w:rsidRDefault="00AC3476">
      <w:pPr>
        <w:pStyle w:val="Cmsor1"/>
        <w:numPr>
          <w:ilvl w:val="1"/>
          <w:numId w:val="1"/>
        </w:numPr>
        <w:tabs>
          <w:tab w:val="left" w:pos="763"/>
        </w:tabs>
        <w:ind w:hanging="241"/>
      </w:pPr>
      <w:r>
        <w:t>Munkahelyi/közétkeztetést végző</w:t>
      </w:r>
      <w:r>
        <w:rPr>
          <w:spacing w:val="-8"/>
        </w:rPr>
        <w:t xml:space="preserve"> </w:t>
      </w:r>
      <w:r>
        <w:t>vendéglátóhely</w:t>
      </w:r>
    </w:p>
    <w:p w14:paraId="68E225B4" w14:textId="77777777" w:rsidR="009E434D" w:rsidRDefault="009E434D">
      <w:pPr>
        <w:pStyle w:val="Szvegtrzs"/>
        <w:spacing w:before="0"/>
        <w:rPr>
          <w:b/>
          <w:sz w:val="21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E434D" w14:paraId="43CEA976" w14:textId="77777777">
        <w:trPr>
          <w:trHeight w:val="230"/>
        </w:trPr>
        <w:tc>
          <w:tcPr>
            <w:tcW w:w="2972" w:type="dxa"/>
          </w:tcPr>
          <w:p w14:paraId="46CD5D68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Fő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terméktípusa:</w:t>
            </w:r>
          </w:p>
        </w:tc>
        <w:tc>
          <w:tcPr>
            <w:tcW w:w="6662" w:type="dxa"/>
          </w:tcPr>
          <w:p w14:paraId="4F8531A7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Melegétel/hidegétel</w:t>
            </w:r>
          </w:p>
        </w:tc>
      </w:tr>
      <w:tr w:rsidR="009E434D" w14:paraId="08D14432" w14:textId="77777777">
        <w:trPr>
          <w:trHeight w:val="229"/>
        </w:trPr>
        <w:tc>
          <w:tcPr>
            <w:tcW w:w="2972" w:type="dxa"/>
          </w:tcPr>
          <w:p w14:paraId="6A47ECE1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Tevékenység TEÁOR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kódja</w:t>
            </w:r>
          </w:p>
        </w:tc>
        <w:tc>
          <w:tcPr>
            <w:tcW w:w="6662" w:type="dxa"/>
          </w:tcPr>
          <w:p w14:paraId="64576BD9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TEÁOR’08: 5629 - Egyéb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vendéglátás</w:t>
            </w:r>
          </w:p>
        </w:tc>
      </w:tr>
      <w:tr w:rsidR="009E434D" w14:paraId="7E251199" w14:textId="77777777">
        <w:trPr>
          <w:trHeight w:val="230"/>
        </w:trPr>
        <w:tc>
          <w:tcPr>
            <w:tcW w:w="2972" w:type="dxa"/>
          </w:tcPr>
          <w:p w14:paraId="5F31D5E7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Üzemeltetés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típusa</w:t>
            </w:r>
          </w:p>
        </w:tc>
        <w:tc>
          <w:tcPr>
            <w:tcW w:w="6662" w:type="dxa"/>
          </w:tcPr>
          <w:p w14:paraId="15E7F169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Egész éven át nyitva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tartó/időszakos</w:t>
            </w:r>
          </w:p>
        </w:tc>
      </w:tr>
      <w:tr w:rsidR="009E434D" w14:paraId="6605C87A" w14:textId="77777777">
        <w:trPr>
          <w:trHeight w:val="688"/>
        </w:trPr>
        <w:tc>
          <w:tcPr>
            <w:tcW w:w="2972" w:type="dxa"/>
          </w:tcPr>
          <w:p w14:paraId="6F210D38" w14:textId="77777777" w:rsidR="009E434D" w:rsidRDefault="00AC3476">
            <w:pPr>
              <w:pStyle w:val="TableParagraph"/>
              <w:spacing w:line="240" w:lineRule="auto"/>
              <w:ind w:left="59" w:right="358" w:firstLine="50"/>
              <w:rPr>
                <w:sz w:val="20"/>
              </w:rPr>
            </w:pPr>
            <w:r>
              <w:rPr>
                <w:sz w:val="20"/>
              </w:rPr>
              <w:t>Kiszolgálás jellege,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felhasznált eszközök, fogyasztás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62051A3F" w14:textId="77777777" w:rsidR="009E434D" w:rsidRDefault="00AC3476">
            <w:pPr>
              <w:pStyle w:val="TableParagraph"/>
              <w:spacing w:line="240" w:lineRule="auto"/>
              <w:ind w:left="59" w:firstLine="50"/>
              <w:rPr>
                <w:sz w:val="20"/>
              </w:rPr>
            </w:pPr>
            <w:r>
              <w:rPr>
                <w:sz w:val="20"/>
              </w:rPr>
              <w:t>A kiszolgálás lehet hagyományos vagy önkiszolgáló, többször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használatos</w:t>
            </w:r>
          </w:p>
          <w:p w14:paraId="78CCDB4B" w14:textId="77777777" w:rsidR="009E434D" w:rsidRDefault="00AC3476">
            <w:pPr>
              <w:pStyle w:val="TableParagraph"/>
              <w:spacing w:line="228" w:lineRule="exact"/>
              <w:ind w:left="59" w:right="587"/>
              <w:rPr>
                <w:sz w:val="20"/>
              </w:rPr>
            </w:pPr>
            <w:r>
              <w:rPr>
                <w:sz w:val="20"/>
              </w:rPr>
              <w:t>edényekben (étkészlet, poharak stb.). Vendégtérrel rendelkezik, 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helyszíni fogyasztás lehetőségét kötelező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biztosítania.</w:t>
            </w:r>
          </w:p>
        </w:tc>
      </w:tr>
      <w:tr w:rsidR="009E434D" w14:paraId="708D4AE1" w14:textId="77777777">
        <w:trPr>
          <w:trHeight w:val="460"/>
        </w:trPr>
        <w:tc>
          <w:tcPr>
            <w:tcW w:w="2972" w:type="dxa"/>
          </w:tcPr>
          <w:p w14:paraId="06E8D075" w14:textId="77777777" w:rsidR="009E434D" w:rsidRDefault="00AC3476">
            <w:pPr>
              <w:pStyle w:val="TableParagraph"/>
              <w:spacing w:line="240" w:lineRule="auto"/>
              <w:ind w:left="110"/>
              <w:rPr>
                <w:sz w:val="20"/>
              </w:rPr>
            </w:pPr>
            <w:r>
              <w:rPr>
                <w:sz w:val="20"/>
              </w:rPr>
              <w:t>Konyha jellege, ételkészítés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2C91CDB4" w14:textId="77777777" w:rsidR="009E434D" w:rsidRDefault="00AC3476">
            <w:pPr>
              <w:pStyle w:val="TableParagraph"/>
              <w:spacing w:line="230" w:lineRule="atLeast"/>
              <w:ind w:left="59" w:right="591" w:firstLine="50"/>
              <w:rPr>
                <w:sz w:val="20"/>
              </w:rPr>
            </w:pPr>
            <w:r>
              <w:rPr>
                <w:sz w:val="20"/>
              </w:rPr>
              <w:t>Az ételeket nem feltétlenül a helyszínen készítik, minimum tálalóval vagy melegítőkonyhával kell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rendelkeznie.</w:t>
            </w:r>
          </w:p>
        </w:tc>
      </w:tr>
    </w:tbl>
    <w:p w14:paraId="777E876E" w14:textId="77777777" w:rsidR="009E434D" w:rsidRDefault="009E434D">
      <w:pPr>
        <w:pStyle w:val="Szvegtrzs"/>
        <w:spacing w:before="9"/>
        <w:rPr>
          <w:b/>
          <w:sz w:val="20"/>
        </w:rPr>
      </w:pPr>
    </w:p>
    <w:p w14:paraId="4C1E842A" w14:textId="77777777" w:rsidR="009E434D" w:rsidRDefault="00AC3476">
      <w:pPr>
        <w:pStyle w:val="Listaszerbekezds"/>
        <w:numPr>
          <w:ilvl w:val="1"/>
          <w:numId w:val="1"/>
        </w:numPr>
        <w:tabs>
          <w:tab w:val="left" w:pos="763"/>
        </w:tabs>
        <w:ind w:hanging="241"/>
        <w:rPr>
          <w:b/>
          <w:sz w:val="24"/>
        </w:rPr>
      </w:pPr>
      <w:r>
        <w:rPr>
          <w:b/>
          <w:sz w:val="24"/>
        </w:rPr>
        <w:t>Gyorsétterem</w:t>
      </w:r>
    </w:p>
    <w:p w14:paraId="49C12D2D" w14:textId="77777777" w:rsidR="009E434D" w:rsidRDefault="009E434D">
      <w:pPr>
        <w:pStyle w:val="Szvegtrzs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E434D" w14:paraId="720D376D" w14:textId="77777777">
        <w:trPr>
          <w:trHeight w:val="230"/>
        </w:trPr>
        <w:tc>
          <w:tcPr>
            <w:tcW w:w="2972" w:type="dxa"/>
          </w:tcPr>
          <w:p w14:paraId="12EF0319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Fő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terméktípusa:</w:t>
            </w:r>
          </w:p>
        </w:tc>
        <w:tc>
          <w:tcPr>
            <w:tcW w:w="6662" w:type="dxa"/>
          </w:tcPr>
          <w:p w14:paraId="76569133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Melegétel/hidegétel</w:t>
            </w:r>
          </w:p>
        </w:tc>
      </w:tr>
      <w:tr w:rsidR="009E434D" w14:paraId="13CBD4F5" w14:textId="77777777">
        <w:trPr>
          <w:trHeight w:val="230"/>
        </w:trPr>
        <w:tc>
          <w:tcPr>
            <w:tcW w:w="2972" w:type="dxa"/>
          </w:tcPr>
          <w:p w14:paraId="00145201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Tevékenység TEÁOR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kódja</w:t>
            </w:r>
          </w:p>
        </w:tc>
        <w:tc>
          <w:tcPr>
            <w:tcW w:w="6662" w:type="dxa"/>
          </w:tcPr>
          <w:p w14:paraId="269A9827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TEÁOR’08: 5610 - Éttermi, mozgó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vendéglátás</w:t>
            </w:r>
          </w:p>
        </w:tc>
      </w:tr>
      <w:tr w:rsidR="009E434D" w14:paraId="46EB9CC3" w14:textId="77777777">
        <w:trPr>
          <w:trHeight w:val="230"/>
        </w:trPr>
        <w:tc>
          <w:tcPr>
            <w:tcW w:w="2972" w:type="dxa"/>
          </w:tcPr>
          <w:p w14:paraId="0DB57261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Üzemeltetés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típusa</w:t>
            </w:r>
          </w:p>
        </w:tc>
        <w:tc>
          <w:tcPr>
            <w:tcW w:w="6662" w:type="dxa"/>
          </w:tcPr>
          <w:p w14:paraId="04F1AFA2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Egész éven át nyitva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tartó/időszakos</w:t>
            </w:r>
          </w:p>
        </w:tc>
      </w:tr>
      <w:tr w:rsidR="009E434D" w14:paraId="566CCA4A" w14:textId="77777777">
        <w:trPr>
          <w:trHeight w:val="690"/>
        </w:trPr>
        <w:tc>
          <w:tcPr>
            <w:tcW w:w="2972" w:type="dxa"/>
          </w:tcPr>
          <w:p w14:paraId="57E9C68C" w14:textId="77777777" w:rsidR="009E434D" w:rsidRDefault="00AC3476">
            <w:pPr>
              <w:pStyle w:val="TableParagraph"/>
              <w:spacing w:line="240" w:lineRule="auto"/>
              <w:ind w:left="59" w:right="366" w:firstLine="50"/>
              <w:rPr>
                <w:sz w:val="20"/>
              </w:rPr>
            </w:pPr>
            <w:r>
              <w:rPr>
                <w:sz w:val="20"/>
              </w:rPr>
              <w:t>Kiszolgálás jellege,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felhasznált eszközök, fogyasztás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3E72BD4E" w14:textId="77777777" w:rsidR="009E434D" w:rsidRDefault="00AC3476">
            <w:pPr>
              <w:pStyle w:val="TableParagraph"/>
              <w:spacing w:line="240" w:lineRule="auto"/>
              <w:ind w:left="59" w:right="460" w:firstLine="50"/>
              <w:rPr>
                <w:sz w:val="20"/>
              </w:rPr>
            </w:pPr>
            <w:r>
              <w:rPr>
                <w:sz w:val="20"/>
              </w:rPr>
              <w:t>A kiszolgálás lehet hagyományos vagy önkiszolgáló, egyszer vagy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többször használatos edényekben (étkészlet, poharak stb.). Helyszíni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fogyasztás</w:t>
            </w:r>
          </w:p>
          <w:p w14:paraId="52D52803" w14:textId="77777777" w:rsidR="009E434D" w:rsidRDefault="00AC3476"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lehetőségét nem kötelező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biztosítania.</w:t>
            </w:r>
          </w:p>
        </w:tc>
      </w:tr>
      <w:tr w:rsidR="009E434D" w14:paraId="607CD774" w14:textId="77777777">
        <w:trPr>
          <w:trHeight w:val="460"/>
        </w:trPr>
        <w:tc>
          <w:tcPr>
            <w:tcW w:w="2972" w:type="dxa"/>
          </w:tcPr>
          <w:p w14:paraId="26995280" w14:textId="77777777" w:rsidR="009E434D" w:rsidRDefault="00AC3476">
            <w:pPr>
              <w:pStyle w:val="TableParagraph"/>
              <w:spacing w:line="240" w:lineRule="auto"/>
              <w:ind w:left="110"/>
              <w:rPr>
                <w:sz w:val="20"/>
              </w:rPr>
            </w:pPr>
            <w:r>
              <w:rPr>
                <w:sz w:val="20"/>
              </w:rPr>
              <w:t>Konyha jellege, ételkészítés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62FEB544" w14:textId="77777777" w:rsidR="009E434D" w:rsidRDefault="00AC3476">
            <w:pPr>
              <w:pStyle w:val="TableParagraph"/>
              <w:spacing w:line="230" w:lineRule="atLeast"/>
              <w:ind w:left="59" w:right="176" w:firstLine="50"/>
              <w:rPr>
                <w:sz w:val="20"/>
              </w:rPr>
            </w:pPr>
            <w:r>
              <w:rPr>
                <w:sz w:val="20"/>
              </w:rPr>
              <w:t>Az ételeket nem feltétlenül a helyszínen készítik, minimum befejező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konyhával rendelkezik.</w:t>
            </w:r>
          </w:p>
        </w:tc>
      </w:tr>
    </w:tbl>
    <w:p w14:paraId="3062709B" w14:textId="77777777" w:rsidR="009E434D" w:rsidRDefault="009E434D">
      <w:pPr>
        <w:pStyle w:val="Szvegtrzs"/>
        <w:spacing w:before="9"/>
        <w:rPr>
          <w:b/>
          <w:sz w:val="20"/>
        </w:rPr>
      </w:pPr>
    </w:p>
    <w:p w14:paraId="4B86C0A0" w14:textId="77777777" w:rsidR="009E434D" w:rsidRDefault="00AC3476">
      <w:pPr>
        <w:pStyle w:val="Cmsor1"/>
        <w:numPr>
          <w:ilvl w:val="1"/>
          <w:numId w:val="1"/>
        </w:numPr>
        <w:tabs>
          <w:tab w:val="left" w:pos="763"/>
        </w:tabs>
        <w:ind w:hanging="241"/>
      </w:pPr>
      <w:r>
        <w:t>Rendezvényi</w:t>
      </w:r>
      <w:r>
        <w:rPr>
          <w:spacing w:val="-8"/>
        </w:rPr>
        <w:t xml:space="preserve"> </w:t>
      </w:r>
      <w:r>
        <w:t>étkeztetés</w:t>
      </w:r>
    </w:p>
    <w:p w14:paraId="0B989D8F" w14:textId="77777777" w:rsidR="009E434D" w:rsidRDefault="009E434D">
      <w:pPr>
        <w:pStyle w:val="Szvegtrzs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E434D" w14:paraId="727E3173" w14:textId="77777777">
        <w:trPr>
          <w:trHeight w:val="230"/>
        </w:trPr>
        <w:tc>
          <w:tcPr>
            <w:tcW w:w="2972" w:type="dxa"/>
          </w:tcPr>
          <w:p w14:paraId="78E12BD8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Fő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terméktípusa:</w:t>
            </w:r>
          </w:p>
        </w:tc>
        <w:tc>
          <w:tcPr>
            <w:tcW w:w="6662" w:type="dxa"/>
          </w:tcPr>
          <w:p w14:paraId="715C06CF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Melegétel/hidegétel</w:t>
            </w:r>
          </w:p>
        </w:tc>
      </w:tr>
      <w:tr w:rsidR="009E434D" w14:paraId="753AD92C" w14:textId="77777777">
        <w:trPr>
          <w:trHeight w:val="230"/>
        </w:trPr>
        <w:tc>
          <w:tcPr>
            <w:tcW w:w="2972" w:type="dxa"/>
          </w:tcPr>
          <w:p w14:paraId="6E3C0B86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Tevékenység TEÁOR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kódja</w:t>
            </w:r>
          </w:p>
        </w:tc>
        <w:tc>
          <w:tcPr>
            <w:tcW w:w="6662" w:type="dxa"/>
          </w:tcPr>
          <w:p w14:paraId="10931289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TEÁOR’08: 5621 - Rendezvényi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étkeztetés</w:t>
            </w:r>
          </w:p>
        </w:tc>
      </w:tr>
      <w:tr w:rsidR="009E434D" w14:paraId="7EA4A3D7" w14:textId="77777777">
        <w:trPr>
          <w:trHeight w:val="229"/>
        </w:trPr>
        <w:tc>
          <w:tcPr>
            <w:tcW w:w="2972" w:type="dxa"/>
          </w:tcPr>
          <w:p w14:paraId="6DAA7128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Üzemeltetés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típusa</w:t>
            </w:r>
          </w:p>
        </w:tc>
        <w:tc>
          <w:tcPr>
            <w:tcW w:w="6662" w:type="dxa"/>
          </w:tcPr>
          <w:p w14:paraId="3EC3F541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Alkalmi</w:t>
            </w:r>
          </w:p>
        </w:tc>
      </w:tr>
      <w:tr w:rsidR="009E434D" w14:paraId="32982545" w14:textId="77777777">
        <w:trPr>
          <w:trHeight w:val="690"/>
        </w:trPr>
        <w:tc>
          <w:tcPr>
            <w:tcW w:w="2972" w:type="dxa"/>
          </w:tcPr>
          <w:p w14:paraId="0D2E5829" w14:textId="77777777" w:rsidR="009E434D" w:rsidRDefault="00AC3476">
            <w:pPr>
              <w:pStyle w:val="TableParagraph"/>
              <w:spacing w:line="240" w:lineRule="auto"/>
              <w:ind w:left="59" w:right="358" w:firstLine="50"/>
              <w:rPr>
                <w:sz w:val="20"/>
              </w:rPr>
            </w:pPr>
            <w:r>
              <w:rPr>
                <w:sz w:val="20"/>
              </w:rPr>
              <w:t>Kiszolgálás jellege,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felhasznált eszközök, fogyasztás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45F8C37C" w14:textId="77777777" w:rsidR="009E434D" w:rsidRDefault="00AC347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A kiszolgálás helye a rendezvény. A kiszolgálás lehet hagyományos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vagy</w:t>
            </w:r>
          </w:p>
          <w:p w14:paraId="7370346D" w14:textId="77777777" w:rsidR="009E434D" w:rsidRDefault="00AC3476">
            <w:pPr>
              <w:pStyle w:val="TableParagraph"/>
              <w:spacing w:line="230" w:lineRule="atLeast"/>
              <w:ind w:left="59" w:right="141"/>
              <w:rPr>
                <w:sz w:val="20"/>
              </w:rPr>
            </w:pPr>
            <w:r>
              <w:rPr>
                <w:sz w:val="20"/>
              </w:rPr>
              <w:t>önkiszolgáló, egyszer vagy többször használatos edényekben (étkészlet,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poharak stb.). Helyszíni fogyasztás lehetőségét nem kötelező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biztosítania.</w:t>
            </w:r>
          </w:p>
        </w:tc>
      </w:tr>
      <w:tr w:rsidR="009E434D" w14:paraId="66DE16EF" w14:textId="77777777">
        <w:trPr>
          <w:trHeight w:val="230"/>
        </w:trPr>
        <w:tc>
          <w:tcPr>
            <w:tcW w:w="2972" w:type="dxa"/>
          </w:tcPr>
          <w:p w14:paraId="11DAA2A8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Konyha jellege, ételkészítés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0B9ED1AA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Az ételeket nem feltétlenül a helyszínen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készítik.</w:t>
            </w:r>
          </w:p>
        </w:tc>
      </w:tr>
    </w:tbl>
    <w:p w14:paraId="7122C728" w14:textId="77777777" w:rsidR="009E434D" w:rsidRDefault="009E434D">
      <w:pPr>
        <w:pStyle w:val="Szvegtrzs"/>
        <w:spacing w:before="9"/>
        <w:rPr>
          <w:b/>
          <w:sz w:val="20"/>
        </w:rPr>
      </w:pPr>
    </w:p>
    <w:p w14:paraId="5E3F3ECB" w14:textId="77777777" w:rsidR="009E434D" w:rsidRDefault="00AC3476">
      <w:pPr>
        <w:pStyle w:val="Listaszerbekezds"/>
        <w:numPr>
          <w:ilvl w:val="1"/>
          <w:numId w:val="1"/>
        </w:numPr>
        <w:tabs>
          <w:tab w:val="left" w:pos="883"/>
        </w:tabs>
        <w:ind w:left="882" w:hanging="361"/>
        <w:rPr>
          <w:b/>
          <w:sz w:val="24"/>
        </w:rPr>
      </w:pPr>
      <w:r>
        <w:rPr>
          <w:b/>
          <w:sz w:val="24"/>
        </w:rPr>
        <w:t>Alkalmi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vendéglátóhely</w:t>
      </w:r>
    </w:p>
    <w:p w14:paraId="3B58D5ED" w14:textId="77777777" w:rsidR="009E434D" w:rsidRDefault="009E434D">
      <w:pPr>
        <w:pStyle w:val="Szvegtrzs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E434D" w14:paraId="79BBA182" w14:textId="77777777">
        <w:trPr>
          <w:trHeight w:val="230"/>
        </w:trPr>
        <w:tc>
          <w:tcPr>
            <w:tcW w:w="2972" w:type="dxa"/>
          </w:tcPr>
          <w:p w14:paraId="5A13B951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Fő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terméktípusa:</w:t>
            </w:r>
          </w:p>
        </w:tc>
        <w:tc>
          <w:tcPr>
            <w:tcW w:w="6662" w:type="dxa"/>
          </w:tcPr>
          <w:p w14:paraId="41B9388F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Melegétel/hidegétel, kávéital, alkoholmentes és szeszes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ital</w:t>
            </w:r>
          </w:p>
        </w:tc>
      </w:tr>
      <w:tr w:rsidR="009E434D" w14:paraId="43093F14" w14:textId="77777777">
        <w:trPr>
          <w:trHeight w:val="230"/>
        </w:trPr>
        <w:tc>
          <w:tcPr>
            <w:tcW w:w="2972" w:type="dxa"/>
          </w:tcPr>
          <w:p w14:paraId="2E2FF715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Tevékenység TEÁOR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kódja</w:t>
            </w:r>
          </w:p>
        </w:tc>
        <w:tc>
          <w:tcPr>
            <w:tcW w:w="6662" w:type="dxa"/>
          </w:tcPr>
          <w:p w14:paraId="0126A80A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TEÁOR’08: 5610 - Éttermi, mozgó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vendéglátás</w:t>
            </w:r>
          </w:p>
        </w:tc>
      </w:tr>
      <w:tr w:rsidR="009E434D" w14:paraId="1421AA1C" w14:textId="77777777">
        <w:trPr>
          <w:trHeight w:val="230"/>
        </w:trPr>
        <w:tc>
          <w:tcPr>
            <w:tcW w:w="2972" w:type="dxa"/>
          </w:tcPr>
          <w:p w14:paraId="54C5CBFD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Üzemeltetés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típusa</w:t>
            </w:r>
          </w:p>
        </w:tc>
        <w:tc>
          <w:tcPr>
            <w:tcW w:w="6662" w:type="dxa"/>
          </w:tcPr>
          <w:p w14:paraId="432F9987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Alkalmi</w:t>
            </w:r>
          </w:p>
        </w:tc>
      </w:tr>
      <w:tr w:rsidR="009E434D" w14:paraId="0C4C7464" w14:textId="77777777">
        <w:trPr>
          <w:trHeight w:val="688"/>
        </w:trPr>
        <w:tc>
          <w:tcPr>
            <w:tcW w:w="2972" w:type="dxa"/>
          </w:tcPr>
          <w:p w14:paraId="6A87B462" w14:textId="77777777" w:rsidR="009E434D" w:rsidRDefault="00AC3476">
            <w:pPr>
              <w:pStyle w:val="TableParagraph"/>
              <w:spacing w:line="240" w:lineRule="auto"/>
              <w:ind w:left="59" w:right="358" w:firstLine="50"/>
              <w:rPr>
                <w:sz w:val="20"/>
              </w:rPr>
            </w:pPr>
            <w:r>
              <w:rPr>
                <w:sz w:val="20"/>
              </w:rPr>
              <w:t>Kiszolgálás jellege,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felhasznált eszközök, fogyasztás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732006FD" w14:textId="77777777" w:rsidR="009E434D" w:rsidRDefault="00AC347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Meghatározott helyen üzemel. A kiszolgálás lehet hagyományos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vagy</w:t>
            </w:r>
          </w:p>
          <w:p w14:paraId="2EB90DA0" w14:textId="77777777" w:rsidR="009E434D" w:rsidRDefault="00AC3476">
            <w:pPr>
              <w:pStyle w:val="TableParagraph"/>
              <w:spacing w:line="230" w:lineRule="exact"/>
              <w:ind w:left="59" w:right="125"/>
              <w:rPr>
                <w:sz w:val="20"/>
              </w:rPr>
            </w:pPr>
            <w:r>
              <w:rPr>
                <w:sz w:val="20"/>
              </w:rPr>
              <w:t xml:space="preserve">önkiszolgáló, egyszer vagy többször használatos edényekben (étkészlet, poharak stb.). Pl. Telepített </w:t>
            </w:r>
            <w:proofErr w:type="spellStart"/>
            <w:r>
              <w:rPr>
                <w:sz w:val="20"/>
              </w:rPr>
              <w:t>food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truck</w:t>
            </w:r>
            <w:proofErr w:type="spellEnd"/>
            <w:r>
              <w:rPr>
                <w:sz w:val="20"/>
              </w:rPr>
              <w:t>, borozó egy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borfesztiválon</w:t>
            </w:r>
          </w:p>
        </w:tc>
      </w:tr>
      <w:tr w:rsidR="009E434D" w14:paraId="6B9B31FD" w14:textId="77777777">
        <w:trPr>
          <w:trHeight w:val="230"/>
        </w:trPr>
        <w:tc>
          <w:tcPr>
            <w:tcW w:w="2972" w:type="dxa"/>
          </w:tcPr>
          <w:p w14:paraId="6C19DBD2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Konyha jellege, ételkészítés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3712E9AC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Az ételeket ne</w:t>
            </w:r>
            <w:r>
              <w:rPr>
                <w:sz w:val="20"/>
              </w:rPr>
              <w:t>m feltétlenül a helyszínen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készítik.</w:t>
            </w:r>
          </w:p>
        </w:tc>
      </w:tr>
    </w:tbl>
    <w:p w14:paraId="3BD9B431" w14:textId="77777777" w:rsidR="009E434D" w:rsidRDefault="009E434D">
      <w:pPr>
        <w:rPr>
          <w:sz w:val="20"/>
        </w:rPr>
        <w:sectPr w:rsidR="009E434D">
          <w:pgSz w:w="12240" w:h="15840"/>
          <w:pgMar w:top="1420" w:right="1060" w:bottom="280" w:left="1100" w:header="708" w:footer="708" w:gutter="0"/>
          <w:cols w:space="708"/>
        </w:sectPr>
      </w:pPr>
    </w:p>
    <w:p w14:paraId="29E28A41" w14:textId="77777777" w:rsidR="009E434D" w:rsidRDefault="00AC3476">
      <w:pPr>
        <w:pStyle w:val="Cmsor1"/>
        <w:numPr>
          <w:ilvl w:val="1"/>
          <w:numId w:val="1"/>
        </w:numPr>
        <w:tabs>
          <w:tab w:val="left" w:pos="883"/>
        </w:tabs>
        <w:spacing w:before="78"/>
        <w:ind w:left="882" w:hanging="361"/>
      </w:pPr>
      <w:r>
        <w:lastRenderedPageBreak/>
        <w:t>Mozgó</w:t>
      </w:r>
      <w:r>
        <w:rPr>
          <w:spacing w:val="-3"/>
        </w:rPr>
        <w:t xml:space="preserve"> </w:t>
      </w:r>
      <w:r>
        <w:t>vendéglátóhely</w:t>
      </w:r>
    </w:p>
    <w:p w14:paraId="72DE99E8" w14:textId="77777777" w:rsidR="009E434D" w:rsidRDefault="009E434D">
      <w:pPr>
        <w:pStyle w:val="Szvegtrzs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2"/>
      </w:tblGrid>
      <w:tr w:rsidR="009E434D" w14:paraId="7388755E" w14:textId="77777777">
        <w:trPr>
          <w:trHeight w:val="230"/>
        </w:trPr>
        <w:tc>
          <w:tcPr>
            <w:tcW w:w="2972" w:type="dxa"/>
          </w:tcPr>
          <w:p w14:paraId="60C33F42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Fő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terméktípusa:</w:t>
            </w:r>
          </w:p>
        </w:tc>
        <w:tc>
          <w:tcPr>
            <w:tcW w:w="6662" w:type="dxa"/>
          </w:tcPr>
          <w:p w14:paraId="3D5EA90F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Melegétel/hidegétel, kávéital, alkoholmentes és szeszes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ital</w:t>
            </w:r>
          </w:p>
        </w:tc>
      </w:tr>
      <w:tr w:rsidR="009E434D" w14:paraId="41091ACA" w14:textId="77777777">
        <w:trPr>
          <w:trHeight w:val="230"/>
        </w:trPr>
        <w:tc>
          <w:tcPr>
            <w:tcW w:w="2972" w:type="dxa"/>
          </w:tcPr>
          <w:p w14:paraId="550B9DF2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Tevékenység TEÁOR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kódja</w:t>
            </w:r>
          </w:p>
        </w:tc>
        <w:tc>
          <w:tcPr>
            <w:tcW w:w="6662" w:type="dxa"/>
          </w:tcPr>
          <w:p w14:paraId="39B71E10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TEÁOR’08: 5610 - Éttermi, mozgó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vendéglátás</w:t>
            </w:r>
          </w:p>
        </w:tc>
      </w:tr>
      <w:tr w:rsidR="009E434D" w14:paraId="3F310276" w14:textId="77777777">
        <w:trPr>
          <w:trHeight w:val="230"/>
        </w:trPr>
        <w:tc>
          <w:tcPr>
            <w:tcW w:w="2972" w:type="dxa"/>
          </w:tcPr>
          <w:p w14:paraId="15557C18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Üzemeltetés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típusa</w:t>
            </w:r>
          </w:p>
        </w:tc>
        <w:tc>
          <w:tcPr>
            <w:tcW w:w="6662" w:type="dxa"/>
          </w:tcPr>
          <w:p w14:paraId="0B866DDA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Alkalmi</w:t>
            </w:r>
          </w:p>
        </w:tc>
      </w:tr>
      <w:tr w:rsidR="009E434D" w14:paraId="100131C5" w14:textId="77777777">
        <w:trPr>
          <w:trHeight w:val="918"/>
        </w:trPr>
        <w:tc>
          <w:tcPr>
            <w:tcW w:w="2972" w:type="dxa"/>
          </w:tcPr>
          <w:p w14:paraId="56384088" w14:textId="77777777" w:rsidR="009E434D" w:rsidRDefault="00AC3476">
            <w:pPr>
              <w:pStyle w:val="TableParagraph"/>
              <w:spacing w:line="240" w:lineRule="auto"/>
              <w:ind w:left="59" w:right="358" w:firstLine="50"/>
              <w:rPr>
                <w:sz w:val="20"/>
              </w:rPr>
            </w:pPr>
            <w:r>
              <w:rPr>
                <w:sz w:val="20"/>
              </w:rPr>
              <w:t>Kiszolgálás jellege,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felhasznált eszközök, fogyasztás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47108F2D" w14:textId="77777777" w:rsidR="009E434D" w:rsidRDefault="00AC347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Folyamatosan változtatja a helyét, nem tartózkodik huzamosabb ideig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egy</w:t>
            </w:r>
          </w:p>
          <w:p w14:paraId="61518F28" w14:textId="77777777" w:rsidR="009E434D" w:rsidRDefault="00AC3476">
            <w:pPr>
              <w:pStyle w:val="TableParagraph"/>
              <w:spacing w:line="240" w:lineRule="auto"/>
              <w:ind w:left="59" w:right="141"/>
              <w:rPr>
                <w:sz w:val="20"/>
              </w:rPr>
            </w:pPr>
            <w:r>
              <w:rPr>
                <w:sz w:val="20"/>
              </w:rPr>
              <w:t>helyben. A kiszolgálás önkiszolgáló értékesítés formájában történik nem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biztosít ülőhelyet, egyszer vagy többször használatos edényekben (étkészlet,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poharak</w:t>
            </w:r>
          </w:p>
          <w:p w14:paraId="10EDDB42" w14:textId="77777777" w:rsidR="009E434D" w:rsidRDefault="00AC3476">
            <w:pPr>
              <w:pStyle w:val="TableParagraph"/>
              <w:spacing w:line="208" w:lineRule="exact"/>
              <w:ind w:left="59"/>
              <w:rPr>
                <w:sz w:val="20"/>
              </w:rPr>
            </w:pPr>
            <w:r>
              <w:rPr>
                <w:sz w:val="20"/>
              </w:rPr>
              <w:t xml:space="preserve">stb.). Pl. Mozgó </w:t>
            </w:r>
            <w:proofErr w:type="spellStart"/>
            <w:r>
              <w:rPr>
                <w:sz w:val="20"/>
              </w:rPr>
              <w:t>food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truck</w:t>
            </w:r>
            <w:proofErr w:type="spellEnd"/>
            <w:r>
              <w:rPr>
                <w:sz w:val="20"/>
              </w:rPr>
              <w:t>, mozgó (kiskocsin) borozó egy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borfesztiválon</w:t>
            </w:r>
          </w:p>
        </w:tc>
      </w:tr>
      <w:tr w:rsidR="009E434D" w14:paraId="1FDCEA7C" w14:textId="77777777">
        <w:trPr>
          <w:trHeight w:val="230"/>
        </w:trPr>
        <w:tc>
          <w:tcPr>
            <w:tcW w:w="2972" w:type="dxa"/>
          </w:tcPr>
          <w:p w14:paraId="18DF0E49" w14:textId="77777777" w:rsidR="009E434D" w:rsidRDefault="00AC347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Konyha jellege, ételkészí</w:t>
            </w:r>
            <w:r>
              <w:rPr>
                <w:sz w:val="20"/>
              </w:rPr>
              <w:t>tés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helye:</w:t>
            </w:r>
          </w:p>
        </w:tc>
        <w:tc>
          <w:tcPr>
            <w:tcW w:w="6662" w:type="dxa"/>
          </w:tcPr>
          <w:p w14:paraId="4033D771" w14:textId="77777777" w:rsidR="009E434D" w:rsidRDefault="00AC347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Az ételeket nem feltétlenül a helyszínen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készítik.</w:t>
            </w:r>
          </w:p>
        </w:tc>
      </w:tr>
    </w:tbl>
    <w:p w14:paraId="791C681E" w14:textId="77777777" w:rsidR="00AC3476" w:rsidRDefault="00AC3476"/>
    <w:sectPr w:rsidR="00AC3476">
      <w:pgSz w:w="12240" w:h="15840"/>
      <w:pgMar w:top="1340" w:right="1060" w:bottom="280" w:left="11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95649"/>
    <w:multiLevelType w:val="hybridMultilevel"/>
    <w:tmpl w:val="D248BF1C"/>
    <w:lvl w:ilvl="0" w:tplc="0DA27B9E">
      <w:start w:val="4"/>
      <w:numFmt w:val="decimal"/>
      <w:lvlText w:val="%1."/>
      <w:lvlJc w:val="left"/>
      <w:pPr>
        <w:ind w:left="599" w:hanging="2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single" w:color="000000"/>
        <w:lang w:val="hu-HU" w:eastAsia="en-US" w:bidi="ar-SA"/>
      </w:rPr>
    </w:lvl>
    <w:lvl w:ilvl="1" w:tplc="BDF4CAA6">
      <w:start w:val="1"/>
      <w:numFmt w:val="decimal"/>
      <w:lvlText w:val="%2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u-HU" w:eastAsia="en-US" w:bidi="ar-SA"/>
      </w:rPr>
    </w:lvl>
    <w:lvl w:ilvl="2" w:tplc="E82A3616">
      <w:numFmt w:val="bullet"/>
      <w:lvlText w:val="•"/>
      <w:lvlJc w:val="left"/>
      <w:pPr>
        <w:ind w:left="1795" w:hanging="240"/>
      </w:pPr>
      <w:rPr>
        <w:rFonts w:hint="default"/>
        <w:lang w:val="hu-HU" w:eastAsia="en-US" w:bidi="ar-SA"/>
      </w:rPr>
    </w:lvl>
    <w:lvl w:ilvl="3" w:tplc="41001BAE">
      <w:numFmt w:val="bullet"/>
      <w:lvlText w:val="•"/>
      <w:lvlJc w:val="left"/>
      <w:pPr>
        <w:ind w:left="2831" w:hanging="240"/>
      </w:pPr>
      <w:rPr>
        <w:rFonts w:hint="default"/>
        <w:lang w:val="hu-HU" w:eastAsia="en-US" w:bidi="ar-SA"/>
      </w:rPr>
    </w:lvl>
    <w:lvl w:ilvl="4" w:tplc="323C7D36">
      <w:numFmt w:val="bullet"/>
      <w:lvlText w:val="•"/>
      <w:lvlJc w:val="left"/>
      <w:pPr>
        <w:ind w:left="3866" w:hanging="240"/>
      </w:pPr>
      <w:rPr>
        <w:rFonts w:hint="default"/>
        <w:lang w:val="hu-HU" w:eastAsia="en-US" w:bidi="ar-SA"/>
      </w:rPr>
    </w:lvl>
    <w:lvl w:ilvl="5" w:tplc="07BAD0B6">
      <w:numFmt w:val="bullet"/>
      <w:lvlText w:val="•"/>
      <w:lvlJc w:val="left"/>
      <w:pPr>
        <w:ind w:left="4902" w:hanging="240"/>
      </w:pPr>
      <w:rPr>
        <w:rFonts w:hint="default"/>
        <w:lang w:val="hu-HU" w:eastAsia="en-US" w:bidi="ar-SA"/>
      </w:rPr>
    </w:lvl>
    <w:lvl w:ilvl="6" w:tplc="7A6E6CA6">
      <w:numFmt w:val="bullet"/>
      <w:lvlText w:val="•"/>
      <w:lvlJc w:val="left"/>
      <w:pPr>
        <w:ind w:left="5937" w:hanging="240"/>
      </w:pPr>
      <w:rPr>
        <w:rFonts w:hint="default"/>
        <w:lang w:val="hu-HU" w:eastAsia="en-US" w:bidi="ar-SA"/>
      </w:rPr>
    </w:lvl>
    <w:lvl w:ilvl="7" w:tplc="AA2E1F18">
      <w:numFmt w:val="bullet"/>
      <w:lvlText w:val="•"/>
      <w:lvlJc w:val="left"/>
      <w:pPr>
        <w:ind w:left="6973" w:hanging="240"/>
      </w:pPr>
      <w:rPr>
        <w:rFonts w:hint="default"/>
        <w:lang w:val="hu-HU" w:eastAsia="en-US" w:bidi="ar-SA"/>
      </w:rPr>
    </w:lvl>
    <w:lvl w:ilvl="8" w:tplc="504CE254">
      <w:numFmt w:val="bullet"/>
      <w:lvlText w:val="•"/>
      <w:lvlJc w:val="left"/>
      <w:pPr>
        <w:ind w:left="8008" w:hanging="240"/>
      </w:pPr>
      <w:rPr>
        <w:rFonts w:hint="default"/>
        <w:lang w:val="hu-HU" w:eastAsia="en-US" w:bidi="ar-SA"/>
      </w:rPr>
    </w:lvl>
  </w:abstractNum>
  <w:abstractNum w:abstractNumId="1" w15:restartNumberingAfterBreak="0">
    <w:nsid w:val="2EF078D5"/>
    <w:multiLevelType w:val="hybridMultilevel"/>
    <w:tmpl w:val="CB6A395C"/>
    <w:lvl w:ilvl="0" w:tplc="0542F610">
      <w:start w:val="4"/>
      <w:numFmt w:val="decimal"/>
      <w:lvlText w:val="%1."/>
      <w:lvlJc w:val="left"/>
      <w:pPr>
        <w:ind w:left="55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7136A20A">
      <w:numFmt w:val="bullet"/>
      <w:lvlText w:val="□"/>
      <w:lvlJc w:val="left"/>
      <w:pPr>
        <w:ind w:left="885" w:hanging="36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hu-HU" w:eastAsia="en-US" w:bidi="ar-SA"/>
      </w:rPr>
    </w:lvl>
    <w:lvl w:ilvl="2" w:tplc="04BCF2C0">
      <w:numFmt w:val="bullet"/>
      <w:lvlText w:val="•"/>
      <w:lvlJc w:val="left"/>
      <w:pPr>
        <w:ind w:left="1902" w:hanging="360"/>
      </w:pPr>
      <w:rPr>
        <w:rFonts w:hint="default"/>
        <w:lang w:val="hu-HU" w:eastAsia="en-US" w:bidi="ar-SA"/>
      </w:rPr>
    </w:lvl>
    <w:lvl w:ilvl="3" w:tplc="39CA70BE">
      <w:numFmt w:val="bullet"/>
      <w:lvlText w:val="•"/>
      <w:lvlJc w:val="left"/>
      <w:pPr>
        <w:ind w:left="2924" w:hanging="360"/>
      </w:pPr>
      <w:rPr>
        <w:rFonts w:hint="default"/>
        <w:lang w:val="hu-HU" w:eastAsia="en-US" w:bidi="ar-SA"/>
      </w:rPr>
    </w:lvl>
    <w:lvl w:ilvl="4" w:tplc="88746976">
      <w:numFmt w:val="bullet"/>
      <w:lvlText w:val="•"/>
      <w:lvlJc w:val="left"/>
      <w:pPr>
        <w:ind w:left="3946" w:hanging="360"/>
      </w:pPr>
      <w:rPr>
        <w:rFonts w:hint="default"/>
        <w:lang w:val="hu-HU" w:eastAsia="en-US" w:bidi="ar-SA"/>
      </w:rPr>
    </w:lvl>
    <w:lvl w:ilvl="5" w:tplc="71F6859E">
      <w:numFmt w:val="bullet"/>
      <w:lvlText w:val="•"/>
      <w:lvlJc w:val="left"/>
      <w:pPr>
        <w:ind w:left="4968" w:hanging="360"/>
      </w:pPr>
      <w:rPr>
        <w:rFonts w:hint="default"/>
        <w:lang w:val="hu-HU" w:eastAsia="en-US" w:bidi="ar-SA"/>
      </w:rPr>
    </w:lvl>
    <w:lvl w:ilvl="6" w:tplc="805A7B4C">
      <w:numFmt w:val="bullet"/>
      <w:lvlText w:val="•"/>
      <w:lvlJc w:val="left"/>
      <w:pPr>
        <w:ind w:left="5991" w:hanging="360"/>
      </w:pPr>
      <w:rPr>
        <w:rFonts w:hint="default"/>
        <w:lang w:val="hu-HU" w:eastAsia="en-US" w:bidi="ar-SA"/>
      </w:rPr>
    </w:lvl>
    <w:lvl w:ilvl="7" w:tplc="B584197A">
      <w:numFmt w:val="bullet"/>
      <w:lvlText w:val="•"/>
      <w:lvlJc w:val="left"/>
      <w:pPr>
        <w:ind w:left="7013" w:hanging="360"/>
      </w:pPr>
      <w:rPr>
        <w:rFonts w:hint="default"/>
        <w:lang w:val="hu-HU" w:eastAsia="en-US" w:bidi="ar-SA"/>
      </w:rPr>
    </w:lvl>
    <w:lvl w:ilvl="8" w:tplc="BB1474FC">
      <w:numFmt w:val="bullet"/>
      <w:lvlText w:val="•"/>
      <w:lvlJc w:val="left"/>
      <w:pPr>
        <w:ind w:left="8035" w:hanging="360"/>
      </w:pPr>
      <w:rPr>
        <w:rFonts w:hint="default"/>
        <w:lang w:val="hu-H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34D"/>
    <w:rsid w:val="009D7E97"/>
    <w:rsid w:val="009E434D"/>
    <w:rsid w:val="00AC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60F9"/>
  <w15:docId w15:val="{401E6579-DA9B-41F4-8082-D2392256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ind w:left="762" w:hanging="241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spacing w:before="11"/>
    </w:pPr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ind w:left="885" w:hanging="361"/>
    </w:pPr>
  </w:style>
  <w:style w:type="paragraph" w:customStyle="1" w:styleId="TableParagraph">
    <w:name w:val="Table Paragraph"/>
    <w:basedOn w:val="Norml"/>
    <w:uiPriority w:val="1"/>
    <w:qFormat/>
    <w:pPr>
      <w:spacing w:line="210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zlonyok.hu/nkonline/index.php?menuindex=200&amp;pageindex=kozltart&amp;ev=2020&amp;szam=286" TargetMode="External"/><Relationship Id="rId5" Type="http://schemas.openxmlformats.org/officeDocument/2006/relationships/hyperlink" Target="mailto:igazgatas@kiskoros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963</Words>
  <Characters>6650</Characters>
  <Application>Microsoft Office Word</Application>
  <DocSecurity>0</DocSecurity>
  <Lines>55</Lines>
  <Paragraphs>15</Paragraphs>
  <ScaleCrop>false</ScaleCrop>
  <Company/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Benyújtandó: Kiskőrös Város Polgármesteri Hivatala Igazgatási és Adóügyi Osztályához</dc:title>
  <dc:creator>P. H. Kiskőrös</dc:creator>
  <cp:lastModifiedBy>Hivatal Szabadbattyán</cp:lastModifiedBy>
  <cp:revision>2</cp:revision>
  <dcterms:created xsi:type="dcterms:W3CDTF">2021-02-04T10:55:00Z</dcterms:created>
  <dcterms:modified xsi:type="dcterms:W3CDTF">2021-02-04T10:55:00Z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2021-02-04T00:00:00Z</vt:filetime>
  </property>
</Properties>
</file>